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8D" w:rsidRDefault="001A6E05">
      <w:pPr>
        <w:pStyle w:val="Standard"/>
        <w:jc w:val="center"/>
        <w:rPr>
          <w:rFonts w:ascii="sans-serif" w:hAnsi="sans-serif" w:hint="eastAsia"/>
          <w:b/>
          <w:sz w:val="30"/>
          <w:lang w:val="uk-UA"/>
        </w:rPr>
      </w:pPr>
      <w:r>
        <w:rPr>
          <w:rFonts w:ascii="sans-serif" w:hAnsi="sans-serif"/>
          <w:b/>
          <w:sz w:val="30"/>
          <w:lang w:val="uk-UA"/>
        </w:rPr>
        <w:t>ЯК ЗАПИСАТИ ДИТИНУ У ПЕРШИЙ КЛАС</w:t>
      </w:r>
    </w:p>
    <w:p w:rsidR="00DF088D" w:rsidRPr="00464949" w:rsidRDefault="00464949" w:rsidP="004649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textAlignment w:val="auto"/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pl-PL" w:bidi="ar-SA"/>
        </w:rPr>
      </w:pPr>
      <w:r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pl-PL" w:bidi="ar-SA"/>
        </w:rPr>
        <w:t xml:space="preserve">                                    </w:t>
      </w:r>
      <w:r w:rsidRPr="00464949">
        <w:rPr>
          <w:rFonts w:ascii="sans-serif" w:hAnsi="sans-serif"/>
          <w:b/>
          <w:sz w:val="30"/>
          <w:lang w:val="uk-UA"/>
        </w:rPr>
        <w:t>ПОЧАТКОВОЇ</w:t>
      </w:r>
      <w:r w:rsidR="003560E6">
        <w:rPr>
          <w:rStyle w:val="Domylnaczcionkaakapitu1"/>
          <w:rFonts w:ascii="sans-serif" w:hAnsi="sans-serif"/>
          <w:b/>
          <w:sz w:val="30"/>
          <w:lang w:val="uk-UA"/>
        </w:rPr>
        <w:t xml:space="preserve"> ШКОЛ</w:t>
      </w:r>
      <w:r w:rsidR="003560E6" w:rsidRPr="003560E6">
        <w:rPr>
          <w:rFonts w:ascii="sans-serif" w:hAnsi="sans-serif"/>
          <w:b/>
          <w:sz w:val="30"/>
          <w:lang w:val="uk-UA"/>
        </w:rPr>
        <w:t>И</w:t>
      </w:r>
      <w:bookmarkStart w:id="0" w:name="_GoBack"/>
      <w:bookmarkEnd w:id="0"/>
      <w:r w:rsidR="001A6E05">
        <w:rPr>
          <w:rStyle w:val="Domylnaczcionkaakapitu1"/>
          <w:rFonts w:ascii="sans-serif" w:hAnsi="sans-serif"/>
          <w:b/>
          <w:sz w:val="30"/>
          <w:lang w:val="uk-UA"/>
        </w:rPr>
        <w:t>?</w:t>
      </w:r>
    </w:p>
    <w:p w:rsidR="00DF088D" w:rsidRDefault="00DF088D">
      <w:pPr>
        <w:pStyle w:val="Standard"/>
        <w:jc w:val="center"/>
        <w:rPr>
          <w:rFonts w:ascii="sans-serif" w:hAnsi="sans-serif" w:hint="eastAsia"/>
          <w:sz w:val="30"/>
        </w:rPr>
      </w:pPr>
    </w:p>
    <w:p w:rsidR="00DF088D" w:rsidRDefault="001A6E05">
      <w:pPr>
        <w:pStyle w:val="Standard"/>
        <w:rPr>
          <w:rFonts w:ascii="sans-serif" w:hAnsi="sans-serif" w:hint="eastAsia"/>
          <w:b/>
          <w:bCs/>
          <w:sz w:val="30"/>
        </w:rPr>
      </w:pPr>
      <w:r>
        <w:rPr>
          <w:rStyle w:val="Domylnaczcionkaakapitu1"/>
          <w:rFonts w:ascii="sans-serif" w:hAnsi="sans-serif"/>
          <w:b/>
          <w:bCs/>
          <w:sz w:val="30"/>
          <w:lang w:val="uk-UA"/>
        </w:rPr>
        <w:t xml:space="preserve">Крок 1 </w:t>
      </w:r>
      <w:r w:rsidRPr="00CC7D10">
        <w:rPr>
          <w:rStyle w:val="Domylnaczcionkaakapitu1"/>
          <w:rFonts w:ascii="sans-serif" w:hAnsi="sans-serif"/>
          <w:b/>
          <w:bCs/>
          <w:color w:val="000000" w:themeColor="text1"/>
          <w:sz w:val="30"/>
          <w:lang w:val="uk-UA"/>
        </w:rPr>
        <w:t xml:space="preserve">- </w:t>
      </w:r>
      <w:r w:rsidR="00A471C2" w:rsidRPr="00CC7D10">
        <w:rPr>
          <w:rStyle w:val="Domylnaczcionkaakapitu1"/>
          <w:rFonts w:ascii="sans-serif" w:hAnsi="sans-serif"/>
          <w:b/>
          <w:bCs/>
          <w:color w:val="000000" w:themeColor="text1"/>
          <w:sz w:val="30"/>
          <w:lang w:val="uk-UA"/>
        </w:rPr>
        <w:t>Виберіть</w:t>
      </w:r>
      <w:r w:rsidRPr="00CC7D10">
        <w:rPr>
          <w:rStyle w:val="Domylnaczcionkaakapitu1"/>
          <w:rFonts w:ascii="sans-serif" w:hAnsi="sans-serif"/>
          <w:b/>
          <w:bCs/>
          <w:color w:val="000000" w:themeColor="text1"/>
          <w:sz w:val="30"/>
          <w:lang w:val="uk-UA"/>
        </w:rPr>
        <w:t xml:space="preserve"> для своєї дитини  школу</w:t>
      </w:r>
      <w:r w:rsidR="00421F0D" w:rsidRPr="00CC7D10">
        <w:rPr>
          <w:rStyle w:val="Domylnaczcionkaakapitu1"/>
          <w:rFonts w:ascii="sans-serif" w:hAnsi="sans-serif"/>
          <w:b/>
          <w:bCs/>
          <w:color w:val="000000" w:themeColor="text1"/>
          <w:sz w:val="30"/>
          <w:lang w:val="uk-UA"/>
        </w:rPr>
        <w:t xml:space="preserve"> за місцем проживання</w:t>
      </w:r>
      <w:r w:rsidR="00A471C2" w:rsidRPr="00CC7D10">
        <w:rPr>
          <w:rStyle w:val="Domylnaczcionkaakapitu1"/>
          <w:rFonts w:ascii="sans-serif" w:hAnsi="sans-serif"/>
          <w:b/>
          <w:bCs/>
          <w:color w:val="000000" w:themeColor="text1"/>
          <w:sz w:val="30"/>
          <w:lang w:val="uk-UA"/>
        </w:rPr>
        <w:t>.</w:t>
      </w:r>
    </w:p>
    <w:p w:rsidR="00DF088D" w:rsidRDefault="001A6E05">
      <w:pPr>
        <w:pStyle w:val="Standard"/>
      </w:pPr>
      <w:r>
        <w:rPr>
          <w:rStyle w:val="Domylnaczcionkaakapitu1"/>
          <w:rFonts w:ascii="sans-serif" w:hAnsi="sans-serif"/>
          <w:bCs/>
          <w:sz w:val="30"/>
          <w:lang w:val="uk-UA"/>
        </w:rPr>
        <w:t>Початкові школи міста Слупська відповідно до чинного законодавства про освіту утворюють т.зв. мереж</w:t>
      </w:r>
      <w:r w:rsidR="00621BE1">
        <w:rPr>
          <w:rStyle w:val="Domylnaczcionkaakapitu1"/>
          <w:rFonts w:ascii="sans-serif" w:hAnsi="sans-serif"/>
          <w:bCs/>
          <w:sz w:val="30"/>
          <w:lang w:val="uk-UA"/>
        </w:rPr>
        <w:t>у</w:t>
      </w:r>
      <w:r>
        <w:rPr>
          <w:rStyle w:val="Domylnaczcionkaakapitu1"/>
          <w:rFonts w:ascii="sans-serif" w:hAnsi="sans-serif"/>
          <w:bCs/>
          <w:sz w:val="30"/>
          <w:lang w:val="uk-UA"/>
        </w:rPr>
        <w:t xml:space="preserve"> шкіл</w:t>
      </w:r>
      <w:r w:rsidR="00621BE1">
        <w:rPr>
          <w:rStyle w:val="Domylnaczcionkaakapitu1"/>
          <w:rFonts w:ascii="sans-serif" w:hAnsi="sans-serif"/>
          <w:bCs/>
          <w:sz w:val="30"/>
          <w:lang w:val="uk-UA"/>
        </w:rPr>
        <w:t xml:space="preserve"> за місцем проживання</w:t>
      </w:r>
      <w:r>
        <w:rPr>
          <w:rStyle w:val="Domylnaczcionkaakapitu1"/>
          <w:rFonts w:ascii="sans-serif" w:hAnsi="sans-serif"/>
          <w:bCs/>
          <w:sz w:val="30"/>
          <w:lang w:val="uk-UA"/>
        </w:rPr>
        <w:t xml:space="preserve"> із закріпленими за ними вулицями. Батько дитини обирає школу з урахуванням місця проживання.</w:t>
      </w:r>
    </w:p>
    <w:p w:rsidR="00DF088D" w:rsidRDefault="001A6E05">
      <w:pPr>
        <w:pStyle w:val="Standard"/>
        <w:rPr>
          <w:rFonts w:ascii="sans-serif" w:hAnsi="sans-serif" w:hint="eastAsia"/>
          <w:bCs/>
          <w:sz w:val="30"/>
          <w:lang w:val="uk-UA"/>
        </w:rPr>
      </w:pPr>
      <w:r>
        <w:rPr>
          <w:rFonts w:ascii="sans-serif" w:hAnsi="sans-serif"/>
          <w:bCs/>
          <w:sz w:val="30"/>
          <w:lang w:val="uk-UA"/>
        </w:rPr>
        <w:t xml:space="preserve">Перелік вулиць з </w:t>
      </w:r>
      <w:r w:rsidR="00464949" w:rsidRPr="00464949">
        <w:rPr>
          <w:rFonts w:ascii="sans-serif" w:hAnsi="sans-serif"/>
          <w:bCs/>
          <w:sz w:val="30"/>
          <w:lang w:val="uk-UA"/>
        </w:rPr>
        <w:t xml:space="preserve">дільничної </w:t>
      </w:r>
      <w:r>
        <w:rPr>
          <w:rFonts w:ascii="sans-serif" w:hAnsi="sans-serif"/>
          <w:bCs/>
          <w:sz w:val="30"/>
          <w:lang w:val="uk-UA"/>
        </w:rPr>
        <w:t>х приналежністю до районів початкової школи з посиланнями на сайти початкових шкіл Слупська можна знайти в кінці цієї брошури.</w:t>
      </w:r>
    </w:p>
    <w:p w:rsidR="00DF088D" w:rsidRDefault="001A6E05">
      <w:pPr>
        <w:pStyle w:val="Standard"/>
        <w:rPr>
          <w:rFonts w:ascii="sans-serif" w:hAnsi="sans-serif" w:hint="eastAsia"/>
          <w:b/>
          <w:bCs/>
          <w:sz w:val="30"/>
          <w:lang w:val="uk-UA"/>
        </w:rPr>
      </w:pPr>
      <w:r>
        <w:rPr>
          <w:rFonts w:ascii="sans-serif" w:hAnsi="sans-serif"/>
          <w:b/>
          <w:bCs/>
          <w:sz w:val="30"/>
          <w:lang w:val="uk-UA"/>
        </w:rPr>
        <w:t>УВАГА!</w:t>
      </w:r>
    </w:p>
    <w:p w:rsidR="00DF088D" w:rsidRDefault="001A6E05">
      <w:pPr>
        <w:pStyle w:val="Standard"/>
        <w:rPr>
          <w:rFonts w:ascii="sans-serif" w:hAnsi="sans-serif" w:hint="eastAsia"/>
          <w:bCs/>
          <w:sz w:val="30"/>
          <w:lang w:val="uk-UA"/>
        </w:rPr>
      </w:pPr>
      <w:r>
        <w:rPr>
          <w:rFonts w:ascii="sans-serif" w:hAnsi="sans-serif"/>
          <w:bCs/>
          <w:sz w:val="30"/>
          <w:lang w:val="uk-UA"/>
        </w:rPr>
        <w:t xml:space="preserve">Діти, які мають </w:t>
      </w:r>
      <w:r w:rsidR="008C1EC5">
        <w:rPr>
          <w:rFonts w:ascii="sans-serif" w:hAnsi="sans-serif"/>
          <w:bCs/>
          <w:sz w:val="30"/>
          <w:lang w:val="uk-UA"/>
        </w:rPr>
        <w:t>довідку</w:t>
      </w:r>
      <w:r>
        <w:rPr>
          <w:rFonts w:ascii="sans-serif" w:hAnsi="sans-serif"/>
          <w:bCs/>
          <w:sz w:val="30"/>
          <w:lang w:val="uk-UA"/>
        </w:rPr>
        <w:t xml:space="preserve"> про потребу в спеціальній освіті, видан</w:t>
      </w:r>
      <w:r w:rsidR="00D925DA">
        <w:rPr>
          <w:rFonts w:ascii="sans-serif" w:hAnsi="sans-serif"/>
          <w:bCs/>
          <w:sz w:val="30"/>
          <w:lang w:val="uk-UA"/>
        </w:rPr>
        <w:t>у</w:t>
      </w:r>
      <w:r>
        <w:rPr>
          <w:rFonts w:ascii="sans-serif" w:hAnsi="sans-serif"/>
          <w:bCs/>
          <w:sz w:val="30"/>
          <w:lang w:val="uk-UA"/>
        </w:rPr>
        <w:t xml:space="preserve"> психолого-педагогічною консультацією, </w:t>
      </w:r>
      <w:r w:rsidR="00D925DA">
        <w:rPr>
          <w:rFonts w:ascii="sans-serif" w:hAnsi="sans-serif"/>
          <w:bCs/>
          <w:sz w:val="30"/>
          <w:lang w:val="uk-UA"/>
        </w:rPr>
        <w:t>та</w:t>
      </w:r>
      <w:r>
        <w:rPr>
          <w:rFonts w:ascii="sans-serif" w:hAnsi="sans-serif"/>
          <w:bCs/>
          <w:sz w:val="30"/>
          <w:lang w:val="uk-UA"/>
        </w:rPr>
        <w:t xml:space="preserve"> претендують на місця в інтеграційних відділеннях,</w:t>
      </w:r>
      <w:r w:rsidR="0068092B">
        <w:rPr>
          <w:rFonts w:ascii="sans-serif" w:hAnsi="sans-serif"/>
          <w:bCs/>
          <w:sz w:val="30"/>
          <w:lang w:val="uk-UA"/>
        </w:rPr>
        <w:t xml:space="preserve"> </w:t>
      </w:r>
      <w:r>
        <w:rPr>
          <w:rFonts w:ascii="sans-serif" w:hAnsi="sans-serif"/>
          <w:bCs/>
          <w:sz w:val="30"/>
          <w:lang w:val="uk-UA"/>
        </w:rPr>
        <w:t xml:space="preserve"> </w:t>
      </w:r>
      <w:r w:rsidR="001347C0">
        <w:rPr>
          <w:rFonts w:ascii="sans-serif" w:hAnsi="sans-serif"/>
          <w:bCs/>
          <w:sz w:val="30"/>
          <w:lang w:val="uk-UA"/>
        </w:rPr>
        <w:t>даному</w:t>
      </w:r>
      <w:r w:rsidR="0068092B">
        <w:rPr>
          <w:rFonts w:ascii="sans-serif" w:hAnsi="sans-serif"/>
          <w:bCs/>
          <w:sz w:val="30"/>
          <w:lang w:val="uk-UA"/>
        </w:rPr>
        <w:t xml:space="preserve"> </w:t>
      </w:r>
      <w:r w:rsidR="00223D27">
        <w:rPr>
          <w:rFonts w:ascii="sans-serif" w:hAnsi="sans-serif"/>
          <w:bCs/>
          <w:sz w:val="30"/>
          <w:lang w:val="uk-UA"/>
        </w:rPr>
        <w:t xml:space="preserve">розподілу </w:t>
      </w:r>
      <w:r w:rsidR="00C05617">
        <w:rPr>
          <w:rFonts w:ascii="sans-serif" w:hAnsi="sans-serif"/>
          <w:bCs/>
          <w:sz w:val="30"/>
          <w:lang w:val="uk-UA"/>
        </w:rPr>
        <w:t>щодо</w:t>
      </w:r>
      <w:r w:rsidR="00610D6F">
        <w:rPr>
          <w:rFonts w:ascii="sans-serif" w:hAnsi="sans-serif"/>
          <w:bCs/>
          <w:sz w:val="30"/>
          <w:lang w:val="uk-UA"/>
        </w:rPr>
        <w:t xml:space="preserve"> шк</w:t>
      </w:r>
      <w:r w:rsidR="00C05617">
        <w:rPr>
          <w:rFonts w:ascii="sans-serif" w:hAnsi="sans-serif"/>
          <w:bCs/>
          <w:sz w:val="30"/>
          <w:lang w:val="uk-UA"/>
        </w:rPr>
        <w:t xml:space="preserve">іл </w:t>
      </w:r>
      <w:r w:rsidR="00223D27">
        <w:rPr>
          <w:rFonts w:ascii="sans-serif" w:hAnsi="sans-serif"/>
          <w:bCs/>
          <w:sz w:val="30"/>
          <w:lang w:val="uk-UA"/>
        </w:rPr>
        <w:t>за місцем проживання</w:t>
      </w:r>
      <w:r w:rsidR="0068092B">
        <w:rPr>
          <w:rFonts w:ascii="sans-serif" w:hAnsi="sans-serif"/>
          <w:bCs/>
          <w:sz w:val="30"/>
          <w:lang w:val="uk-UA"/>
        </w:rPr>
        <w:t xml:space="preserve"> не</w:t>
      </w:r>
      <w:r w:rsidR="001347C0">
        <w:rPr>
          <w:rFonts w:ascii="sans-serif" w:hAnsi="sans-serif"/>
          <w:bCs/>
          <w:sz w:val="30"/>
          <w:lang w:val="uk-UA"/>
        </w:rPr>
        <w:t xml:space="preserve"> підлягають</w:t>
      </w:r>
      <w:r w:rsidR="0068092B">
        <w:rPr>
          <w:rFonts w:ascii="sans-serif" w:hAnsi="sans-serif"/>
          <w:bCs/>
          <w:sz w:val="30"/>
          <w:lang w:val="uk-UA"/>
        </w:rPr>
        <w:t xml:space="preserve"> </w:t>
      </w:r>
      <w:r>
        <w:rPr>
          <w:rFonts w:ascii="sans-serif" w:hAnsi="sans-serif"/>
          <w:bCs/>
          <w:sz w:val="30"/>
          <w:lang w:val="uk-UA"/>
        </w:rPr>
        <w:t>; батьки обирають одну з трьох шкіл з відділами інтеграції:</w:t>
      </w:r>
    </w:p>
    <w:p w:rsidR="00A20DA9" w:rsidRPr="00A20DA9" w:rsidRDefault="001A6E05" w:rsidP="00A20DA9">
      <w:pPr>
        <w:pStyle w:val="Standard"/>
        <w:rPr>
          <w:rFonts w:ascii="sans-serif" w:hAnsi="sans-serif" w:hint="eastAsia"/>
          <w:bCs/>
          <w:sz w:val="30"/>
        </w:rPr>
      </w:pPr>
      <w:r>
        <w:rPr>
          <w:rFonts w:ascii="sans-serif" w:hAnsi="sans-serif"/>
          <w:bCs/>
          <w:sz w:val="30"/>
          <w:lang w:val="uk-UA"/>
        </w:rPr>
        <w:t xml:space="preserve">* Початкова школа з відділами інтеграції № 4 (вул. </w:t>
      </w:r>
      <w:r w:rsidR="00A20DA9">
        <w:rPr>
          <w:rFonts w:ascii="sans-serif" w:hAnsi="sans-serif"/>
          <w:bCs/>
          <w:sz w:val="30"/>
          <w:lang w:val="uk-UA"/>
        </w:rPr>
        <w:t>Лещинськo</w:t>
      </w:r>
      <w:r w:rsidR="00A20DA9" w:rsidRPr="00A20DA9">
        <w:rPr>
          <w:rFonts w:ascii="sans-serif" w:hAnsi="sans-serif"/>
          <w:bCs/>
          <w:sz w:val="30"/>
          <w:lang w:val="uk-UA"/>
        </w:rPr>
        <w:t>г</w:t>
      </w:r>
      <w:r w:rsidR="00A20DA9">
        <w:rPr>
          <w:rFonts w:ascii="sans-serif" w:hAnsi="sans-serif"/>
          <w:bCs/>
          <w:sz w:val="30"/>
          <w:lang w:val="uk-UA"/>
        </w:rPr>
        <w:t>o</w:t>
      </w:r>
    </w:p>
    <w:p w:rsidR="00DF088D" w:rsidRDefault="00A20DA9" w:rsidP="00A20DA9">
      <w:pPr>
        <w:pStyle w:val="Standard"/>
        <w:rPr>
          <w:rFonts w:ascii="sans-serif" w:hAnsi="sans-serif" w:hint="eastAsia"/>
          <w:bCs/>
          <w:sz w:val="30"/>
          <w:lang w:val="uk-UA"/>
        </w:rPr>
      </w:pPr>
      <w:r w:rsidRPr="00A20DA9">
        <w:rPr>
          <w:rFonts w:ascii="sans-serif" w:hAnsi="sans-serif"/>
          <w:bCs/>
          <w:sz w:val="30"/>
          <w:lang w:val="uk-UA"/>
        </w:rPr>
        <w:t xml:space="preserve"> </w:t>
      </w:r>
      <w:r w:rsidR="001A6E05">
        <w:rPr>
          <w:rFonts w:ascii="sans-serif" w:hAnsi="sans-serif"/>
          <w:bCs/>
          <w:sz w:val="30"/>
          <w:lang w:val="uk-UA"/>
        </w:rPr>
        <w:t>17) або</w:t>
      </w:r>
    </w:p>
    <w:p w:rsidR="00DF088D" w:rsidRDefault="001A6E05">
      <w:pPr>
        <w:pStyle w:val="Standard"/>
        <w:rPr>
          <w:rFonts w:ascii="sans-serif" w:hAnsi="sans-serif" w:hint="eastAsia"/>
          <w:bCs/>
          <w:sz w:val="30"/>
          <w:lang w:val="uk-UA"/>
        </w:rPr>
      </w:pPr>
      <w:r>
        <w:rPr>
          <w:rFonts w:ascii="sans-serif" w:hAnsi="sans-serif"/>
          <w:bCs/>
          <w:sz w:val="30"/>
          <w:lang w:val="uk-UA"/>
        </w:rPr>
        <w:t>* Початкова школа з відділами інтеграції № 5 (вул. Губальчики, 7) або</w:t>
      </w:r>
    </w:p>
    <w:p w:rsidR="00DF088D" w:rsidRPr="003560E6" w:rsidRDefault="001A6E05">
      <w:pPr>
        <w:pStyle w:val="Standard"/>
        <w:rPr>
          <w:rFonts w:ascii="sans-serif" w:hAnsi="sans-serif" w:hint="eastAsia"/>
          <w:bCs/>
          <w:sz w:val="30"/>
        </w:rPr>
      </w:pPr>
      <w:r>
        <w:rPr>
          <w:rFonts w:ascii="sans-serif" w:hAnsi="sans-serif"/>
          <w:bCs/>
          <w:sz w:val="30"/>
          <w:lang w:val="uk-UA"/>
        </w:rPr>
        <w:t xml:space="preserve">* Початкова школа № 10 з інтеграційними відділами (вул. </w:t>
      </w:r>
      <w:r w:rsidR="00A20DA9" w:rsidRPr="00A20DA9">
        <w:rPr>
          <w:rFonts w:ascii="sans-serif" w:hAnsi="sans-serif"/>
          <w:bCs/>
          <w:sz w:val="30"/>
          <w:lang w:val="uk-UA"/>
        </w:rPr>
        <w:t>Орлят Львова</w:t>
      </w:r>
      <w:r w:rsidR="00A20DA9">
        <w:rPr>
          <w:rFonts w:ascii="sans-serif" w:hAnsi="sans-serif"/>
          <w:bCs/>
          <w:sz w:val="30"/>
        </w:rPr>
        <w:t xml:space="preserve"> 1A</w:t>
      </w:r>
      <w:r>
        <w:rPr>
          <w:rFonts w:ascii="sans-serif" w:hAnsi="sans-serif"/>
          <w:bCs/>
          <w:sz w:val="30"/>
          <w:lang w:val="uk-UA"/>
        </w:rPr>
        <w:t>).</w:t>
      </w:r>
    </w:p>
    <w:p w:rsidR="00DF088D" w:rsidRDefault="00DF088D">
      <w:pPr>
        <w:pStyle w:val="Standard"/>
        <w:rPr>
          <w:rFonts w:ascii="sans-serif" w:hAnsi="sans-serif" w:hint="eastAsia"/>
          <w:bCs/>
          <w:sz w:val="30"/>
          <w:lang w:val="uk-UA"/>
        </w:rPr>
      </w:pPr>
    </w:p>
    <w:p w:rsidR="00DF088D" w:rsidRDefault="001A6E05">
      <w:pPr>
        <w:pStyle w:val="Standard"/>
        <w:rPr>
          <w:rFonts w:ascii="sans-serif" w:hAnsi="sans-serif" w:hint="eastAsia"/>
          <w:bCs/>
          <w:sz w:val="30"/>
          <w:lang w:val="uk-UA"/>
        </w:rPr>
      </w:pPr>
      <w:r>
        <w:rPr>
          <w:rFonts w:ascii="sans-serif" w:hAnsi="sans-serif"/>
          <w:bCs/>
          <w:sz w:val="30"/>
          <w:lang w:val="uk-UA"/>
        </w:rPr>
        <w:t xml:space="preserve">Діти, які претендують на місця в спортивних класах, не включаються в </w:t>
      </w:r>
      <w:r w:rsidR="00B3011E">
        <w:rPr>
          <w:rFonts w:ascii="sans-serif" w:hAnsi="sans-serif"/>
          <w:bCs/>
          <w:sz w:val="30"/>
          <w:lang w:val="uk-UA"/>
        </w:rPr>
        <w:t>даний розподіл</w:t>
      </w:r>
      <w:r>
        <w:rPr>
          <w:rFonts w:ascii="sans-serif" w:hAnsi="sans-serif"/>
          <w:bCs/>
          <w:sz w:val="30"/>
          <w:lang w:val="uk-UA"/>
        </w:rPr>
        <w:t>; батьки можуть вибрати одну з двох шкіл зі спортивними відділеннями:</w:t>
      </w:r>
    </w:p>
    <w:p w:rsidR="00DF088D" w:rsidRDefault="001A6E05">
      <w:pPr>
        <w:pStyle w:val="Standard"/>
        <w:rPr>
          <w:rFonts w:ascii="sans-serif" w:hAnsi="sans-serif" w:hint="eastAsia"/>
          <w:bCs/>
          <w:sz w:val="30"/>
          <w:lang w:val="uk-UA"/>
        </w:rPr>
      </w:pPr>
      <w:r>
        <w:rPr>
          <w:rFonts w:ascii="sans-serif" w:hAnsi="sans-serif"/>
          <w:bCs/>
          <w:sz w:val="30"/>
          <w:lang w:val="uk-UA"/>
        </w:rPr>
        <w:t>* Початкова школа № 8 - клас плавання (вул. А. Гроттгера 10А) або</w:t>
      </w:r>
    </w:p>
    <w:p w:rsidR="00A20DA9" w:rsidRPr="00A20DA9" w:rsidRDefault="00A20DA9" w:rsidP="00A20DA9">
      <w:pPr>
        <w:pStyle w:val="Standard"/>
        <w:rPr>
          <w:rFonts w:ascii="sans-serif" w:hAnsi="sans-serif" w:hint="eastAsia"/>
          <w:bCs/>
          <w:sz w:val="30"/>
        </w:rPr>
      </w:pPr>
      <w:r>
        <w:rPr>
          <w:rFonts w:ascii="sans-serif" w:hAnsi="sans-serif"/>
          <w:bCs/>
          <w:sz w:val="30"/>
          <w:lang w:val="uk-UA"/>
        </w:rPr>
        <w:t>* Початкова школа № 16 зі</w:t>
      </w:r>
      <w:r w:rsidRPr="00A20DA9">
        <w:rPr>
          <w:rFonts w:ascii="sans-serif" w:hAnsi="sans-serif"/>
          <w:bCs/>
          <w:sz w:val="30"/>
          <w:lang w:val="uk-UA"/>
        </w:rPr>
        <w:t xml:space="preserve"> спортивним відділенням</w:t>
      </w:r>
    </w:p>
    <w:p w:rsidR="00DF088D" w:rsidRDefault="001A6E05">
      <w:pPr>
        <w:pStyle w:val="Standard"/>
        <w:rPr>
          <w:rFonts w:ascii="sans-serif" w:hAnsi="sans-serif" w:hint="eastAsia"/>
          <w:bCs/>
          <w:sz w:val="30"/>
          <w:lang w:val="uk-UA"/>
        </w:rPr>
      </w:pPr>
      <w:r>
        <w:rPr>
          <w:rFonts w:ascii="sans-serif" w:hAnsi="sans-serif"/>
          <w:bCs/>
          <w:sz w:val="30"/>
          <w:lang w:val="uk-UA"/>
        </w:rPr>
        <w:t xml:space="preserve"> (вул. М. Заборовської, 2).</w:t>
      </w:r>
    </w:p>
    <w:p w:rsidR="00DF088D" w:rsidRDefault="00DF088D">
      <w:pPr>
        <w:pStyle w:val="Standard"/>
        <w:rPr>
          <w:rFonts w:ascii="sans-serif" w:hAnsi="sans-serif" w:hint="eastAsia"/>
          <w:bCs/>
          <w:sz w:val="30"/>
          <w:lang w:val="uk-UA"/>
        </w:rPr>
      </w:pPr>
    </w:p>
    <w:p w:rsidR="00DF088D" w:rsidRDefault="001A6E05">
      <w:pPr>
        <w:pStyle w:val="Standard"/>
        <w:rPr>
          <w:rFonts w:ascii="sans-serif" w:hAnsi="sans-serif" w:hint="eastAsia"/>
          <w:b/>
          <w:bCs/>
          <w:sz w:val="30"/>
          <w:lang w:val="uk-UA"/>
        </w:rPr>
      </w:pPr>
      <w:r>
        <w:rPr>
          <w:rFonts w:ascii="sans-serif" w:hAnsi="sans-serif"/>
          <w:b/>
          <w:bCs/>
          <w:sz w:val="30"/>
          <w:lang w:val="uk-UA"/>
        </w:rPr>
        <w:t>Крок 2 – зарахування дитини до початкової школи.</w:t>
      </w:r>
    </w:p>
    <w:p w:rsidR="00DF088D" w:rsidRPr="00F93975" w:rsidRDefault="001A6E05" w:rsidP="00F93975">
      <w:pPr>
        <w:pStyle w:val="Standard"/>
        <w:numPr>
          <w:ilvl w:val="0"/>
          <w:numId w:val="1"/>
        </w:numPr>
        <w:rPr>
          <w:rFonts w:ascii="sans-serif" w:hAnsi="sans-serif" w:hint="eastAsia"/>
          <w:b/>
          <w:bCs/>
          <w:sz w:val="30"/>
          <w:lang w:val="uk-UA"/>
        </w:rPr>
      </w:pPr>
      <w:r>
        <w:rPr>
          <w:rFonts w:ascii="sans-serif" w:hAnsi="sans-serif"/>
          <w:b/>
          <w:bCs/>
          <w:sz w:val="30"/>
          <w:lang w:val="uk-UA"/>
        </w:rPr>
        <w:t xml:space="preserve">Заповнення </w:t>
      </w:r>
      <w:r w:rsidR="00F93975">
        <w:rPr>
          <w:rFonts w:ascii="sans-serif" w:hAnsi="sans-serif"/>
          <w:b/>
          <w:bCs/>
          <w:sz w:val="30"/>
          <w:lang w:val="uk-UA"/>
        </w:rPr>
        <w:t xml:space="preserve">анкети дитини до </w:t>
      </w:r>
      <w:r w:rsidR="00F93975" w:rsidRPr="00F93975">
        <w:rPr>
          <w:rFonts w:ascii="sans-serif" w:hAnsi="sans-serif"/>
          <w:b/>
          <w:bCs/>
          <w:sz w:val="30"/>
          <w:lang w:val="uk-UA"/>
        </w:rPr>
        <w:t>дільничної</w:t>
      </w:r>
      <w:r w:rsidR="00F93975">
        <w:rPr>
          <w:rFonts w:ascii="sans-serif" w:hAnsi="sans-serif"/>
          <w:b/>
          <w:bCs/>
          <w:sz w:val="30"/>
          <w:lang w:val="uk-UA"/>
        </w:rPr>
        <w:t xml:space="preserve"> школи </w:t>
      </w:r>
      <w:r w:rsidR="00F93975">
        <w:rPr>
          <w:rFonts w:ascii="sans-serif" w:hAnsi="sans-serif"/>
          <w:bCs/>
          <w:sz w:val="30"/>
        </w:rPr>
        <w:t>(</w:t>
      </w:r>
      <w:r w:rsidR="00F93975" w:rsidRPr="00F93975">
        <w:rPr>
          <w:rFonts w:ascii="sans-serif" w:hAnsi="sans-serif"/>
          <w:b/>
          <w:bCs/>
          <w:sz w:val="30"/>
          <w:lang w:val="uk-UA"/>
        </w:rPr>
        <w:t>закріпленої за місцем проживання</w:t>
      </w:r>
      <w:r w:rsidR="00F93975">
        <w:rPr>
          <w:rFonts w:ascii="sans-serif" w:hAnsi="sans-serif"/>
          <w:b/>
          <w:bCs/>
          <w:sz w:val="30"/>
        </w:rPr>
        <w:t>)</w:t>
      </w:r>
      <w:r w:rsidR="00F93975" w:rsidRPr="00F93975">
        <w:rPr>
          <w:rFonts w:ascii="sans-serif" w:hAnsi="sans-serif"/>
          <w:b/>
          <w:bCs/>
          <w:sz w:val="30"/>
          <w:lang w:val="uk-UA"/>
        </w:rPr>
        <w:t xml:space="preserve">. </w:t>
      </w:r>
    </w:p>
    <w:p w:rsidR="00DF088D" w:rsidRDefault="00DF088D">
      <w:pPr>
        <w:pStyle w:val="Standard"/>
        <w:ind w:left="870"/>
        <w:rPr>
          <w:rFonts w:ascii="sans-serif" w:hAnsi="sans-serif" w:hint="eastAsia"/>
          <w:b/>
          <w:bCs/>
          <w:sz w:val="30"/>
          <w:lang w:val="uk-UA"/>
        </w:rPr>
      </w:pPr>
    </w:p>
    <w:p w:rsidR="00DF088D" w:rsidRDefault="001A6E05">
      <w:pPr>
        <w:pStyle w:val="Standard"/>
        <w:rPr>
          <w:rFonts w:ascii="sans-serif" w:hAnsi="sans-serif" w:hint="eastAsia"/>
          <w:bCs/>
          <w:sz w:val="30"/>
          <w:lang w:val="uk-UA"/>
        </w:rPr>
      </w:pPr>
      <w:r>
        <w:rPr>
          <w:rFonts w:ascii="sans-serif" w:hAnsi="sans-serif"/>
          <w:bCs/>
          <w:sz w:val="30"/>
          <w:lang w:val="uk-UA"/>
        </w:rPr>
        <w:t>Після вибору школи батько подає директору цієї школи заповнену та підписану анкету разом із декларацією про місце проживання.</w:t>
      </w:r>
    </w:p>
    <w:p w:rsidR="00DF088D" w:rsidRDefault="001A6E05">
      <w:pPr>
        <w:pStyle w:val="Standard"/>
        <w:rPr>
          <w:rFonts w:ascii="sans-serif" w:hAnsi="sans-serif" w:hint="eastAsia"/>
          <w:bCs/>
          <w:sz w:val="30"/>
          <w:lang w:val="uk-UA"/>
        </w:rPr>
      </w:pPr>
      <w:r>
        <w:rPr>
          <w:rFonts w:ascii="sans-serif" w:hAnsi="sans-serif"/>
          <w:bCs/>
          <w:sz w:val="30"/>
          <w:lang w:val="uk-UA"/>
        </w:rPr>
        <w:t xml:space="preserve">Батьки кандидата, заповнюючи заяву про вступ до </w:t>
      </w:r>
      <w:r w:rsidR="00F93975" w:rsidRPr="00F93975">
        <w:rPr>
          <w:rFonts w:ascii="sans-serif" w:hAnsi="sans-serif"/>
          <w:bCs/>
          <w:sz w:val="30"/>
          <w:lang w:val="uk-UA"/>
        </w:rPr>
        <w:t>дільничної</w:t>
      </w:r>
      <w:r>
        <w:rPr>
          <w:rFonts w:ascii="sans-serif" w:hAnsi="sans-serif"/>
          <w:bCs/>
          <w:sz w:val="30"/>
          <w:lang w:val="uk-UA"/>
        </w:rPr>
        <w:t xml:space="preserve"> школи, можуть зробити це двома способами:</w:t>
      </w:r>
    </w:p>
    <w:p w:rsidR="00DF088D" w:rsidRDefault="00DF088D">
      <w:pPr>
        <w:pStyle w:val="Standard"/>
        <w:rPr>
          <w:rFonts w:ascii="sans-serif" w:hAnsi="sans-serif" w:hint="eastAsia"/>
          <w:bCs/>
          <w:sz w:val="30"/>
          <w:lang w:val="uk-UA"/>
        </w:rPr>
      </w:pPr>
    </w:p>
    <w:p w:rsidR="00464949" w:rsidRPr="00464949" w:rsidRDefault="001A6E05" w:rsidP="00464949">
      <w:pPr>
        <w:pStyle w:val="Standard"/>
        <w:ind w:left="510"/>
        <w:rPr>
          <w:rFonts w:ascii="sans-serif" w:hAnsi="sans-serif" w:hint="eastAsia"/>
          <w:bCs/>
          <w:sz w:val="30"/>
        </w:rPr>
      </w:pPr>
      <w:r>
        <w:rPr>
          <w:rFonts w:ascii="sans-serif" w:hAnsi="sans-serif"/>
          <w:bCs/>
          <w:sz w:val="30"/>
          <w:lang w:val="uk-UA"/>
        </w:rPr>
        <w:t xml:space="preserve">• в електронному вигляді: на сайті http://sp-slupsk.nabory.pl </w:t>
      </w:r>
      <w:r>
        <w:rPr>
          <w:rFonts w:ascii="sans-serif" w:hAnsi="sans-serif"/>
          <w:bCs/>
          <w:sz w:val="30"/>
          <w:lang w:val="uk-UA"/>
        </w:rPr>
        <w:lastRenderedPageBreak/>
        <w:t xml:space="preserve">заповнюють </w:t>
      </w:r>
      <w:r w:rsidR="00F93975">
        <w:rPr>
          <w:rFonts w:ascii="sans-serif" w:hAnsi="sans-serif"/>
          <w:bCs/>
          <w:sz w:val="30"/>
          <w:lang w:val="uk-UA"/>
        </w:rPr>
        <w:t xml:space="preserve">заяву про прийом дитини до </w:t>
      </w:r>
      <w:r w:rsidR="00F93975" w:rsidRPr="00F93975">
        <w:rPr>
          <w:rFonts w:ascii="sans-serif" w:hAnsi="sans-serif"/>
          <w:bCs/>
          <w:sz w:val="30"/>
          <w:lang w:val="uk-UA"/>
        </w:rPr>
        <w:t xml:space="preserve">дільничної школи </w:t>
      </w:r>
      <w:r w:rsidR="00F93975" w:rsidRPr="00F93975">
        <w:rPr>
          <w:rFonts w:ascii="sans-serif" w:hAnsi="sans-serif"/>
          <w:bCs/>
          <w:sz w:val="30"/>
        </w:rPr>
        <w:t>(</w:t>
      </w:r>
      <w:r w:rsidR="00F93975" w:rsidRPr="00F93975">
        <w:rPr>
          <w:rFonts w:ascii="sans-serif" w:hAnsi="sans-serif"/>
          <w:bCs/>
          <w:sz w:val="30"/>
          <w:lang w:val="uk-UA"/>
        </w:rPr>
        <w:t>закріпленої за місцем проживання</w:t>
      </w:r>
      <w:r w:rsidR="00F93975" w:rsidRPr="00F93975">
        <w:rPr>
          <w:rFonts w:ascii="sans-serif" w:hAnsi="sans-serif"/>
          <w:bCs/>
          <w:sz w:val="30"/>
        </w:rPr>
        <w:t>)</w:t>
      </w:r>
      <w:r w:rsidR="00F93975">
        <w:rPr>
          <w:rFonts w:ascii="sans-serif" w:hAnsi="sans-serif"/>
          <w:bCs/>
          <w:sz w:val="30"/>
          <w:lang w:val="uk-UA"/>
        </w:rPr>
        <w:t xml:space="preserve"> </w:t>
      </w:r>
      <w:r w:rsidRPr="00F93975">
        <w:rPr>
          <w:rFonts w:ascii="sans-serif" w:hAnsi="sans-serif"/>
          <w:bCs/>
          <w:sz w:val="30"/>
          <w:lang w:val="uk-UA"/>
        </w:rPr>
        <w:t>в ІТ-системі, роздруковують та після підписання подають це до  школи</w:t>
      </w:r>
      <w:r w:rsidR="00464949" w:rsidRPr="00464949">
        <w:rPr>
          <w:rFonts w:ascii="sans-serif" w:hAnsi="sans-serif"/>
          <w:bCs/>
          <w:sz w:val="30"/>
          <w:lang w:val="uk-UA"/>
        </w:rPr>
        <w:t>, про яку йде мова</w:t>
      </w:r>
      <w:r w:rsidR="00464949">
        <w:rPr>
          <w:rFonts w:ascii="sans-serif" w:hAnsi="sans-serif"/>
          <w:bCs/>
          <w:sz w:val="30"/>
        </w:rPr>
        <w:t>.</w:t>
      </w:r>
    </w:p>
    <w:p w:rsidR="00DF088D" w:rsidRPr="00F93975" w:rsidRDefault="00464949" w:rsidP="00464949">
      <w:pPr>
        <w:pStyle w:val="Standard"/>
        <w:ind w:left="870"/>
        <w:rPr>
          <w:rFonts w:ascii="sans-serif" w:hAnsi="sans-serif" w:hint="eastAsia"/>
          <w:b/>
          <w:bCs/>
          <w:sz w:val="30"/>
          <w:lang w:val="uk-UA"/>
        </w:rPr>
      </w:pPr>
      <w:r w:rsidRPr="00464949">
        <w:rPr>
          <w:rFonts w:ascii="sans-serif" w:hAnsi="sans-serif"/>
          <w:bCs/>
          <w:sz w:val="30"/>
          <w:lang w:val="uk-UA"/>
        </w:rPr>
        <w:t xml:space="preserve"> </w:t>
      </w:r>
    </w:p>
    <w:p w:rsidR="00DF088D" w:rsidRDefault="001A6E05">
      <w:pPr>
        <w:pStyle w:val="Standard"/>
        <w:rPr>
          <w:rStyle w:val="Domylnaczcionkaakapitu1"/>
          <w:rFonts w:ascii="inherit" w:eastAsia="Times New Roman" w:hAnsi="inherit" w:cs="Courier New"/>
          <w:b/>
          <w:color w:val="202124"/>
          <w:kern w:val="0"/>
          <w:sz w:val="42"/>
          <w:szCs w:val="42"/>
          <w:lang w:val="uk-UA" w:eastAsia="pl-PL" w:bidi="ar-SA"/>
        </w:rPr>
      </w:pPr>
      <w:r>
        <w:rPr>
          <w:rStyle w:val="Domylnaczcionkaakapitu1"/>
          <w:rFonts w:ascii="sans-serif" w:hAnsi="sans-serif"/>
          <w:b/>
          <w:bCs/>
          <w:sz w:val="30"/>
          <w:lang w:val="uk-UA"/>
        </w:rPr>
        <w:t>При заповненні анкети необхідно вибрати/вказати в системі лише одну школу – школу</w:t>
      </w:r>
      <w:r w:rsidR="002C0C28">
        <w:rPr>
          <w:rStyle w:val="Domylnaczcionkaakapitu1"/>
          <w:rFonts w:ascii="sans-serif" w:hAnsi="sans-serif"/>
          <w:b/>
          <w:bCs/>
          <w:sz w:val="30"/>
          <w:lang w:val="uk-UA"/>
        </w:rPr>
        <w:t xml:space="preserve"> відповідно затверджену до місця проживання.</w:t>
      </w:r>
      <w:r>
        <w:rPr>
          <w:rStyle w:val="Domylnaczcionkaakapitu1"/>
          <w:rFonts w:ascii="inherit" w:eastAsia="Times New Roman" w:hAnsi="inherit" w:cs="Courier New"/>
          <w:b/>
          <w:color w:val="202124"/>
          <w:kern w:val="0"/>
          <w:sz w:val="42"/>
          <w:szCs w:val="42"/>
          <w:lang w:val="uk-UA" w:eastAsia="pl-PL" w:bidi="ar-SA"/>
        </w:rPr>
        <w:t xml:space="preserve"> </w:t>
      </w:r>
    </w:p>
    <w:p w:rsidR="00A20DA9" w:rsidRDefault="00A20DA9">
      <w:pPr>
        <w:pStyle w:val="Standard"/>
      </w:pPr>
    </w:p>
    <w:p w:rsidR="00DF088D" w:rsidRDefault="001A6E05">
      <w:pPr>
        <w:pStyle w:val="Standard"/>
        <w:rPr>
          <w:rFonts w:ascii="sans-serif" w:hAnsi="sans-serif" w:hint="eastAsia"/>
          <w:bCs/>
          <w:color w:val="FF0000"/>
          <w:sz w:val="30"/>
          <w:lang w:val="uk-UA"/>
        </w:rPr>
      </w:pPr>
      <w:r>
        <w:rPr>
          <w:rFonts w:ascii="sans-serif" w:hAnsi="sans-serif"/>
          <w:bCs/>
          <w:color w:val="FF0000"/>
          <w:sz w:val="30"/>
          <w:lang w:val="uk-UA"/>
        </w:rPr>
        <w:t>УВАГА! Просто подати онлайн-заявку недостатньо! Ї</w:t>
      </w:r>
      <w:r w:rsidR="00A30A9F">
        <w:rPr>
          <w:rFonts w:ascii="sans-serif" w:hAnsi="sans-serif"/>
          <w:bCs/>
          <w:color w:val="FF0000"/>
          <w:sz w:val="30"/>
          <w:lang w:val="uk-UA"/>
        </w:rPr>
        <w:t>ї</w:t>
      </w:r>
      <w:r>
        <w:rPr>
          <w:rFonts w:ascii="sans-serif" w:hAnsi="sans-serif"/>
          <w:bCs/>
          <w:color w:val="FF0000"/>
          <w:sz w:val="30"/>
          <w:lang w:val="uk-UA"/>
        </w:rPr>
        <w:t xml:space="preserve"> потрібно роздрукувати та </w:t>
      </w:r>
      <w:r w:rsidR="00A30A9F">
        <w:rPr>
          <w:rFonts w:ascii="sans-serif" w:hAnsi="sans-serif"/>
          <w:bCs/>
          <w:color w:val="FF0000"/>
          <w:sz w:val="30"/>
          <w:lang w:val="uk-UA"/>
        </w:rPr>
        <w:t>подати</w:t>
      </w:r>
      <w:r>
        <w:rPr>
          <w:rFonts w:ascii="sans-serif" w:hAnsi="sans-serif"/>
          <w:bCs/>
          <w:color w:val="FF0000"/>
          <w:sz w:val="30"/>
          <w:lang w:val="uk-UA"/>
        </w:rPr>
        <w:t xml:space="preserve"> </w:t>
      </w:r>
      <w:r w:rsidR="00A30A9F">
        <w:rPr>
          <w:rFonts w:ascii="sans-serif" w:hAnsi="sans-serif"/>
          <w:bCs/>
          <w:color w:val="FF0000"/>
          <w:sz w:val="30"/>
          <w:lang w:val="uk-UA"/>
        </w:rPr>
        <w:t>в</w:t>
      </w:r>
      <w:r>
        <w:rPr>
          <w:rFonts w:ascii="sans-serif" w:hAnsi="sans-serif"/>
          <w:bCs/>
          <w:color w:val="FF0000"/>
          <w:sz w:val="30"/>
          <w:lang w:val="uk-UA"/>
        </w:rPr>
        <w:t xml:space="preserve"> школ</w:t>
      </w:r>
      <w:r w:rsidR="00A30A9F">
        <w:rPr>
          <w:rFonts w:ascii="sans-serif" w:hAnsi="sans-serif"/>
          <w:bCs/>
          <w:color w:val="FF0000"/>
          <w:sz w:val="30"/>
          <w:lang w:val="uk-UA"/>
        </w:rPr>
        <w:t>у!</w:t>
      </w:r>
    </w:p>
    <w:p w:rsidR="00DF088D" w:rsidRDefault="00DF088D">
      <w:pPr>
        <w:pStyle w:val="Standard"/>
        <w:rPr>
          <w:rFonts w:ascii="sans-serif" w:hAnsi="sans-serif" w:hint="eastAsia"/>
          <w:bCs/>
          <w:color w:val="FF0000"/>
          <w:sz w:val="30"/>
        </w:rPr>
      </w:pPr>
    </w:p>
    <w:p w:rsidR="00FA2588" w:rsidRPr="00FA2588" w:rsidRDefault="001A6E05" w:rsidP="00FA2588">
      <w:pPr>
        <w:pStyle w:val="Standard"/>
        <w:rPr>
          <w:rFonts w:ascii="sans-serif" w:hAnsi="sans-serif" w:hint="eastAsia"/>
          <w:bCs/>
          <w:sz w:val="30"/>
        </w:rPr>
      </w:pPr>
      <w:r>
        <w:rPr>
          <w:rStyle w:val="Domylnaczcionkaakapitu1"/>
          <w:rFonts w:ascii="sans-serif" w:hAnsi="sans-serif"/>
          <w:bCs/>
          <w:sz w:val="30"/>
          <w:lang w:val="uk-UA"/>
        </w:rPr>
        <w:t>• у паперовій формі (</w:t>
      </w:r>
      <w:r w:rsidR="00FA2588" w:rsidRPr="00FA2588">
        <w:rPr>
          <w:rFonts w:ascii="sans-serif" w:hAnsi="sans-serif"/>
          <w:bCs/>
          <w:sz w:val="30"/>
          <w:lang w:val="uk-UA"/>
        </w:rPr>
        <w:t>приклади форми заявки</w:t>
      </w:r>
      <w:r w:rsidR="00FA2588">
        <w:rPr>
          <w:rFonts w:ascii="sans-serif" w:hAnsi="sans-serif"/>
          <w:bCs/>
          <w:sz w:val="30"/>
        </w:rPr>
        <w:t xml:space="preserve"> </w:t>
      </w:r>
      <w:r w:rsidR="00FA2588" w:rsidRPr="00FA2588">
        <w:rPr>
          <w:rFonts w:ascii="sans-serif" w:hAnsi="sans-serif"/>
          <w:bCs/>
          <w:sz w:val="30"/>
          <w:lang w:val="uk-UA"/>
        </w:rPr>
        <w:t>доступні в початкових школах</w:t>
      </w:r>
      <w:r w:rsidR="00FA2588">
        <w:rPr>
          <w:rFonts w:ascii="sans-serif" w:hAnsi="sans-serif"/>
          <w:bCs/>
          <w:sz w:val="30"/>
        </w:rPr>
        <w:t xml:space="preserve">) </w:t>
      </w:r>
    </w:p>
    <w:p w:rsidR="00FA2588" w:rsidRPr="00FA2588" w:rsidRDefault="00FA2588" w:rsidP="00FA2588">
      <w:pPr>
        <w:pStyle w:val="Standard"/>
        <w:rPr>
          <w:rFonts w:ascii="sans-serif" w:hAnsi="sans-serif" w:hint="eastAsia"/>
          <w:bCs/>
          <w:sz w:val="30"/>
          <w:lang w:val="uk-UA"/>
        </w:rPr>
      </w:pPr>
      <w:r w:rsidRPr="00FA2588">
        <w:rPr>
          <w:rFonts w:ascii="sans-serif" w:hAnsi="sans-serif"/>
          <w:bCs/>
          <w:sz w:val="30"/>
          <w:lang w:val="uk-UA"/>
        </w:rPr>
        <w:t xml:space="preserve"> </w:t>
      </w:r>
      <w:r w:rsidR="001A6E05">
        <w:rPr>
          <w:rStyle w:val="Domylnaczcionkaakapitu1"/>
          <w:rFonts w:ascii="sans-serif" w:hAnsi="sans-serif"/>
          <w:bCs/>
          <w:sz w:val="30"/>
          <w:lang w:val="uk-UA"/>
        </w:rPr>
        <w:t xml:space="preserve">– заповнити заяву про прийом дитини та після </w:t>
      </w:r>
      <w:r>
        <w:rPr>
          <w:rStyle w:val="Domylnaczcionkaakapitu1"/>
          <w:rFonts w:ascii="sans-serif" w:hAnsi="sans-serif"/>
          <w:bCs/>
          <w:sz w:val="30"/>
          <w:lang w:val="uk-UA"/>
        </w:rPr>
        <w:t xml:space="preserve">її підписання подати до  школи </w:t>
      </w:r>
      <w:r w:rsidRPr="00FA2588">
        <w:rPr>
          <w:rFonts w:ascii="sans-serif" w:hAnsi="sans-serif"/>
          <w:bCs/>
          <w:sz w:val="30"/>
          <w:lang w:val="uk-UA"/>
        </w:rPr>
        <w:t xml:space="preserve">закріпленої за місцем проживання. </w:t>
      </w:r>
    </w:p>
    <w:p w:rsidR="00DF088D" w:rsidRDefault="00DF088D" w:rsidP="00FA2588">
      <w:pPr>
        <w:pStyle w:val="Standard"/>
      </w:pPr>
    </w:p>
    <w:p w:rsidR="00DF088D" w:rsidRDefault="00DF088D">
      <w:pPr>
        <w:pStyle w:val="Standard"/>
        <w:rPr>
          <w:rFonts w:ascii="sans-serif" w:hAnsi="sans-serif" w:hint="eastAsia"/>
          <w:bCs/>
          <w:sz w:val="30"/>
        </w:rPr>
      </w:pPr>
    </w:p>
    <w:p w:rsidR="00DF088D" w:rsidRDefault="001A6E05">
      <w:pPr>
        <w:pStyle w:val="Standard"/>
        <w:rPr>
          <w:rFonts w:ascii="sans-serif" w:hAnsi="sans-serif" w:hint="eastAsia"/>
          <w:bCs/>
          <w:sz w:val="30"/>
          <w:lang w:val="uk-UA"/>
        </w:rPr>
      </w:pPr>
      <w:r>
        <w:rPr>
          <w:rFonts w:ascii="sans-serif" w:hAnsi="sans-serif"/>
          <w:bCs/>
          <w:sz w:val="30"/>
          <w:lang w:val="uk-UA"/>
        </w:rPr>
        <w:t xml:space="preserve">В обох випадках подання заяви для підтвердження місця проживання в шкільному районі необхідно пред’явити першу сторінку податкової декларації </w:t>
      </w:r>
      <w:r w:rsidR="00C46051">
        <w:rPr>
          <w:rFonts w:ascii="sans-serif" w:hAnsi="sans-serif"/>
          <w:bCs/>
          <w:sz w:val="30"/>
          <w:lang w:val="uk-UA"/>
        </w:rPr>
        <w:t>того</w:t>
      </w:r>
      <w:r>
        <w:rPr>
          <w:rFonts w:ascii="sans-serif" w:hAnsi="sans-serif"/>
          <w:bCs/>
          <w:sz w:val="30"/>
          <w:lang w:val="uk-UA"/>
        </w:rPr>
        <w:t xml:space="preserve"> з батьків, з ким проживає дитина, за 2021 рік (для перевірки).</w:t>
      </w:r>
    </w:p>
    <w:p w:rsidR="00DF088D" w:rsidRDefault="00DF088D">
      <w:pPr>
        <w:pStyle w:val="Standard"/>
        <w:rPr>
          <w:rFonts w:ascii="sans-serif" w:hAnsi="sans-serif" w:hint="eastAsia"/>
          <w:bCs/>
          <w:sz w:val="30"/>
          <w:lang w:val="uk-UA"/>
        </w:rPr>
      </w:pPr>
    </w:p>
    <w:p w:rsidR="00DF088D" w:rsidRDefault="001A6E05" w:rsidP="00464949">
      <w:pPr>
        <w:pStyle w:val="Standard"/>
        <w:numPr>
          <w:ilvl w:val="0"/>
          <w:numId w:val="1"/>
        </w:numPr>
        <w:rPr>
          <w:rFonts w:ascii="sans-serif" w:hAnsi="sans-serif" w:hint="eastAsia"/>
          <w:b/>
          <w:bCs/>
          <w:sz w:val="30"/>
          <w:lang w:val="uk-UA"/>
        </w:rPr>
      </w:pPr>
      <w:r>
        <w:rPr>
          <w:rFonts w:ascii="sans-serif" w:hAnsi="sans-serif"/>
          <w:b/>
          <w:bCs/>
          <w:sz w:val="30"/>
          <w:lang w:val="uk-UA"/>
        </w:rPr>
        <w:t>Заповнення заяви про прийом дитини до  школи</w:t>
      </w:r>
      <w:r w:rsidR="00C46051">
        <w:rPr>
          <w:rFonts w:ascii="sans-serif" w:hAnsi="sans-serif"/>
          <w:b/>
          <w:bCs/>
          <w:sz w:val="30"/>
          <w:lang w:val="uk-UA"/>
        </w:rPr>
        <w:t xml:space="preserve"> не за місцем проживання</w:t>
      </w:r>
      <w:r>
        <w:rPr>
          <w:rFonts w:ascii="sans-serif" w:hAnsi="sans-serif"/>
          <w:b/>
          <w:bCs/>
          <w:sz w:val="30"/>
          <w:lang w:val="uk-UA"/>
        </w:rPr>
        <w:t>.</w:t>
      </w:r>
    </w:p>
    <w:p w:rsidR="00DF088D" w:rsidRDefault="00DF088D">
      <w:pPr>
        <w:pStyle w:val="Standard"/>
        <w:ind w:left="870"/>
        <w:rPr>
          <w:rFonts w:ascii="sans-serif" w:hAnsi="sans-serif" w:hint="eastAsia"/>
          <w:b/>
          <w:bCs/>
          <w:sz w:val="30"/>
        </w:rPr>
      </w:pPr>
    </w:p>
    <w:p w:rsidR="00DF088D" w:rsidRDefault="001A6E05">
      <w:pPr>
        <w:pStyle w:val="Standard"/>
      </w:pPr>
      <w:r>
        <w:rPr>
          <w:rStyle w:val="Domylnaczcionkaakapitu1"/>
          <w:rFonts w:ascii="sans-serif" w:hAnsi="sans-serif"/>
          <w:bCs/>
          <w:sz w:val="30"/>
          <w:lang w:val="uk-UA"/>
        </w:rPr>
        <w:t xml:space="preserve">Набір кандидатів </w:t>
      </w:r>
      <w:r w:rsidR="00B764EA">
        <w:rPr>
          <w:rStyle w:val="Domylnaczcionkaakapitu1"/>
          <w:rFonts w:ascii="sans-serif" w:hAnsi="sans-serif"/>
          <w:bCs/>
          <w:sz w:val="30"/>
          <w:lang w:val="uk-UA"/>
        </w:rPr>
        <w:t xml:space="preserve">в школу не </w:t>
      </w:r>
      <w:r>
        <w:rPr>
          <w:rStyle w:val="Domylnaczcionkaakapitu1"/>
          <w:rFonts w:ascii="sans-serif" w:hAnsi="sans-serif"/>
          <w:bCs/>
          <w:sz w:val="30"/>
          <w:lang w:val="uk-UA"/>
        </w:rPr>
        <w:t xml:space="preserve">за </w:t>
      </w:r>
      <w:r w:rsidRPr="00CC7D10">
        <w:rPr>
          <w:rStyle w:val="Domylnaczcionkaakapitu1"/>
          <w:rFonts w:ascii="sans-serif" w:hAnsi="sans-serif"/>
          <w:bCs/>
          <w:sz w:val="30"/>
          <w:lang w:val="uk-UA"/>
        </w:rPr>
        <w:t>місц</w:t>
      </w:r>
      <w:r w:rsidR="00B764EA" w:rsidRPr="00CC7D10">
        <w:rPr>
          <w:rStyle w:val="Domylnaczcionkaakapitu1"/>
          <w:rFonts w:ascii="sans-serif" w:hAnsi="sans-serif"/>
          <w:bCs/>
          <w:sz w:val="30"/>
          <w:lang w:val="uk-UA"/>
        </w:rPr>
        <w:t>ем</w:t>
      </w:r>
      <w:r w:rsidRPr="00CC7D10">
        <w:rPr>
          <w:rStyle w:val="Domylnaczcionkaakapitu1"/>
          <w:rFonts w:ascii="sans-serif" w:hAnsi="sans-serif"/>
          <w:bCs/>
          <w:sz w:val="30"/>
          <w:lang w:val="uk-UA"/>
        </w:rPr>
        <w:t xml:space="preserve"> проживання </w:t>
      </w:r>
      <w:r>
        <w:rPr>
          <w:rStyle w:val="Domylnaczcionkaakapitu1"/>
          <w:rFonts w:ascii="sans-serif" w:hAnsi="sans-serif"/>
          <w:bCs/>
          <w:sz w:val="30"/>
          <w:lang w:val="uk-UA"/>
        </w:rPr>
        <w:t xml:space="preserve">здійснюється </w:t>
      </w:r>
      <w:r>
        <w:rPr>
          <w:rStyle w:val="Domylnaczcionkaakapitu1"/>
          <w:rFonts w:ascii="sans-serif" w:hAnsi="sans-serif"/>
          <w:bCs/>
          <w:sz w:val="30"/>
          <w:u w:val="single"/>
          <w:lang w:val="uk-UA"/>
        </w:rPr>
        <w:t>на вакансії</w:t>
      </w:r>
      <w:r>
        <w:rPr>
          <w:rStyle w:val="Domylnaczcionkaakapitu1"/>
          <w:rFonts w:ascii="sans-serif" w:hAnsi="sans-serif"/>
          <w:bCs/>
          <w:sz w:val="30"/>
          <w:lang w:val="uk-UA"/>
        </w:rPr>
        <w:t xml:space="preserve">, за поданими через електронну систему НАБО зверненнями батьків на основі єдиних критеріїв, прийнятих у школах. Батьки можуть вказати в заявці максимум три школи, </w:t>
      </w:r>
      <w:r>
        <w:rPr>
          <w:rStyle w:val="Domylnaczcionkaakapitu1"/>
          <w:rFonts w:ascii="sans-serif" w:hAnsi="sans-serif"/>
          <w:bCs/>
          <w:sz w:val="30"/>
          <w:u w:val="single"/>
          <w:lang w:val="uk-UA"/>
        </w:rPr>
        <w:t xml:space="preserve">включаючи обов’язково </w:t>
      </w:r>
      <w:r w:rsidR="00464949">
        <w:rPr>
          <w:rFonts w:ascii="sans-serif" w:hAnsi="sans-serif"/>
          <w:bCs/>
          <w:sz w:val="30"/>
          <w:u w:val="single"/>
          <w:lang w:val="uk-UA"/>
        </w:rPr>
        <w:t>дільничн</w:t>
      </w:r>
      <w:r>
        <w:rPr>
          <w:rStyle w:val="Domylnaczcionkaakapitu1"/>
          <w:rFonts w:ascii="sans-serif" w:hAnsi="sans-serif"/>
          <w:bCs/>
          <w:sz w:val="30"/>
          <w:u w:val="single"/>
          <w:lang w:val="uk-UA"/>
        </w:rPr>
        <w:t>у школу</w:t>
      </w:r>
      <w:r w:rsidR="00A20DA9">
        <w:rPr>
          <w:rStyle w:val="Domylnaczcionkaakapitu1"/>
          <w:rFonts w:ascii="sans-serif" w:hAnsi="sans-serif"/>
          <w:bCs/>
          <w:sz w:val="30"/>
          <w:u w:val="single"/>
        </w:rPr>
        <w:t>/</w:t>
      </w:r>
      <w:r w:rsidR="00A20DA9" w:rsidRPr="00A20DA9">
        <w:rPr>
          <w:rFonts w:ascii="sans-serif" w:hAnsi="sans-serif"/>
          <w:bCs/>
          <w:sz w:val="30"/>
          <w:lang w:val="uk-UA"/>
        </w:rPr>
        <w:t xml:space="preserve"> </w:t>
      </w:r>
      <w:r w:rsidR="00A20DA9">
        <w:rPr>
          <w:rFonts w:ascii="sans-serif" w:hAnsi="sans-serif"/>
          <w:bCs/>
          <w:sz w:val="30"/>
          <w:u w:val="single"/>
          <w:lang w:val="uk-UA"/>
        </w:rPr>
        <w:t>закріплен</w:t>
      </w:r>
      <w:r w:rsidR="00A20DA9">
        <w:rPr>
          <w:rFonts w:ascii="sans-serif" w:hAnsi="sans-serif"/>
          <w:bCs/>
          <w:sz w:val="30"/>
          <w:u w:val="single"/>
        </w:rPr>
        <w:t>y</w:t>
      </w:r>
      <w:r w:rsidR="00A20DA9" w:rsidRPr="00A20DA9">
        <w:rPr>
          <w:rFonts w:ascii="sans-serif" w:hAnsi="sans-serif"/>
          <w:bCs/>
          <w:sz w:val="30"/>
          <w:u w:val="single"/>
          <w:lang w:val="uk-UA"/>
        </w:rPr>
        <w:t xml:space="preserve"> за місцем проживання</w:t>
      </w:r>
      <w:r>
        <w:rPr>
          <w:rStyle w:val="Domylnaczcionkaakapitu1"/>
          <w:rFonts w:ascii="sans-serif" w:hAnsi="sans-serif"/>
          <w:bCs/>
          <w:sz w:val="30"/>
          <w:u w:val="single"/>
          <w:lang w:val="uk-UA"/>
        </w:rPr>
        <w:t xml:space="preserve"> (на другому або третьому місці); </w:t>
      </w:r>
      <w:r>
        <w:rPr>
          <w:rStyle w:val="Domylnaczcionkaakapitu1"/>
          <w:rFonts w:ascii="sans-serif" w:hAnsi="sans-serif"/>
          <w:bCs/>
          <w:sz w:val="30"/>
          <w:lang w:val="uk-UA"/>
        </w:rPr>
        <w:t>вони подають заповнену заявку лише до школи, обраної в першу чергу, яка надалі іменується як школа першого вибору.</w:t>
      </w:r>
    </w:p>
    <w:p w:rsidR="00DF088D" w:rsidRDefault="00DF088D">
      <w:pPr>
        <w:pStyle w:val="Standard"/>
        <w:rPr>
          <w:rFonts w:ascii="sans-serif" w:hAnsi="sans-serif" w:hint="eastAsia"/>
          <w:bCs/>
          <w:sz w:val="30"/>
          <w:lang w:val="uk-UA"/>
        </w:rPr>
      </w:pPr>
    </w:p>
    <w:p w:rsidR="00DF088D" w:rsidRDefault="001A6E05">
      <w:pPr>
        <w:pStyle w:val="Standard"/>
      </w:pPr>
      <w:r>
        <w:rPr>
          <w:rStyle w:val="Domylnaczcionkaakapitu1"/>
          <w:rFonts w:ascii="sans-serif" w:hAnsi="sans-serif"/>
          <w:bCs/>
          <w:sz w:val="30"/>
          <w:lang w:val="uk-UA"/>
        </w:rPr>
        <w:t>З</w:t>
      </w:r>
      <w:r w:rsidR="00464949">
        <w:rPr>
          <w:rStyle w:val="Domylnaczcionkaakapitu1"/>
          <w:rFonts w:ascii="sans-serif" w:hAnsi="sans-serif"/>
          <w:bCs/>
          <w:sz w:val="30"/>
          <w:lang w:val="uk-UA"/>
        </w:rPr>
        <w:t>аяву про прийом дитини до школи</w:t>
      </w:r>
      <w:r>
        <w:rPr>
          <w:rStyle w:val="Domylnaczcionkaakapitu1"/>
          <w:rFonts w:ascii="sans-serif" w:hAnsi="sans-serif"/>
          <w:bCs/>
          <w:sz w:val="30"/>
          <w:lang w:val="uk-UA"/>
        </w:rPr>
        <w:t xml:space="preserve"> </w:t>
      </w:r>
      <w:r w:rsidR="00CF17DB">
        <w:rPr>
          <w:rStyle w:val="Domylnaczcionkaakapitu1"/>
          <w:rFonts w:ascii="sans-serif" w:hAnsi="sans-serif"/>
          <w:bCs/>
          <w:sz w:val="30"/>
          <w:lang w:val="uk-UA"/>
        </w:rPr>
        <w:t>не за</w:t>
      </w:r>
      <w:r>
        <w:rPr>
          <w:rStyle w:val="Domylnaczcionkaakapitu1"/>
          <w:rFonts w:ascii="sans-serif" w:hAnsi="sans-serif"/>
          <w:bCs/>
          <w:sz w:val="30"/>
          <w:lang w:val="uk-UA"/>
        </w:rPr>
        <w:t xml:space="preserve"> </w:t>
      </w:r>
      <w:r w:rsidR="00CF17DB" w:rsidRPr="00CC7D10">
        <w:rPr>
          <w:rStyle w:val="Domylnaczcionkaakapitu1"/>
          <w:rFonts w:ascii="sans-serif" w:hAnsi="sans-serif"/>
          <w:bCs/>
          <w:sz w:val="30"/>
          <w:lang w:val="uk-UA"/>
        </w:rPr>
        <w:t>місцем проживання</w:t>
      </w:r>
      <w:r>
        <w:rPr>
          <w:rStyle w:val="Domylnaczcionkaakapitu1"/>
          <w:rFonts w:ascii="sans-serif" w:hAnsi="sans-serif"/>
          <w:bCs/>
          <w:sz w:val="30"/>
          <w:lang w:val="uk-UA"/>
        </w:rPr>
        <w:t>, можна заповнити в електронному вигляді за адресою http://sp-slupsk.nabory.pl. Після заповнення системи, роздрук</w:t>
      </w:r>
      <w:r w:rsidR="00861AB9">
        <w:rPr>
          <w:rStyle w:val="Domylnaczcionkaakapitu1"/>
          <w:rFonts w:ascii="sans-serif" w:hAnsi="sans-serif"/>
          <w:bCs/>
          <w:sz w:val="30"/>
          <w:lang w:val="uk-UA"/>
        </w:rPr>
        <w:t>ування</w:t>
      </w:r>
      <w:r>
        <w:rPr>
          <w:rStyle w:val="Domylnaczcionkaakapitu1"/>
          <w:rFonts w:ascii="sans-serif" w:hAnsi="sans-serif"/>
          <w:bCs/>
          <w:sz w:val="30"/>
          <w:lang w:val="uk-UA"/>
        </w:rPr>
        <w:t xml:space="preserve"> та підписання її необхідно подати директору школи першого вибору разом із документами, що підтверджують відповідність критеріям.</w:t>
      </w:r>
    </w:p>
    <w:p w:rsidR="00DF088D" w:rsidRDefault="00DF088D">
      <w:pPr>
        <w:pStyle w:val="Standard"/>
        <w:rPr>
          <w:rFonts w:ascii="sans-serif" w:hAnsi="sans-serif" w:hint="eastAsia"/>
          <w:bCs/>
          <w:color w:val="FF0000"/>
          <w:sz w:val="30"/>
          <w:lang w:val="uk-UA"/>
        </w:rPr>
      </w:pPr>
    </w:p>
    <w:p w:rsidR="00DF088D" w:rsidRDefault="001A6E05">
      <w:pPr>
        <w:pStyle w:val="Standard"/>
      </w:pPr>
      <w:r>
        <w:rPr>
          <w:rStyle w:val="Domylnaczcionkaakapitu1"/>
          <w:rFonts w:ascii="sans-serif" w:hAnsi="sans-serif"/>
          <w:bCs/>
          <w:color w:val="FF0000"/>
          <w:sz w:val="30"/>
          <w:lang w:val="uk-UA"/>
        </w:rPr>
        <w:t>УВАГА! Заявка, заповнена онлайн, але не подана до початкової школи, не буде включена в процес набору.</w:t>
      </w:r>
    </w:p>
    <w:p w:rsidR="00DF088D" w:rsidRDefault="00DF088D">
      <w:pPr>
        <w:pStyle w:val="Standard"/>
        <w:rPr>
          <w:rFonts w:ascii="sans-serif" w:hAnsi="sans-serif" w:hint="eastAsia"/>
          <w:bCs/>
          <w:sz w:val="30"/>
        </w:rPr>
      </w:pPr>
    </w:p>
    <w:p w:rsidR="00DF088D" w:rsidRDefault="001A6E05">
      <w:pPr>
        <w:pStyle w:val="Standard"/>
      </w:pPr>
      <w:r>
        <w:rPr>
          <w:rStyle w:val="Domylnaczcionkaakapitu1"/>
          <w:rFonts w:ascii="sans-serif" w:hAnsi="sans-serif"/>
          <w:bCs/>
          <w:sz w:val="30"/>
          <w:lang w:val="uk-UA"/>
        </w:rPr>
        <w:t>Придатність до школи</w:t>
      </w:r>
      <w:r w:rsidR="00CC7D10">
        <w:rPr>
          <w:rStyle w:val="Domylnaczcionkaakapitu1"/>
          <w:rFonts w:ascii="sans-serif" w:hAnsi="sans-serif"/>
          <w:bCs/>
          <w:sz w:val="30"/>
        </w:rPr>
        <w:t xml:space="preserve"> </w:t>
      </w:r>
      <w:r>
        <w:rPr>
          <w:rStyle w:val="Domylnaczcionkaakapitu1"/>
          <w:rFonts w:ascii="sans-serif" w:hAnsi="sans-serif"/>
          <w:bCs/>
          <w:sz w:val="30"/>
          <w:lang w:val="uk-UA"/>
        </w:rPr>
        <w:t xml:space="preserve"> </w:t>
      </w:r>
      <w:r w:rsidR="00CC7D10" w:rsidRPr="00CC7D10">
        <w:rPr>
          <w:rFonts w:ascii="sans-serif" w:hAnsi="sans-serif"/>
          <w:bCs/>
          <w:sz w:val="30"/>
          <w:lang w:val="uk-UA"/>
        </w:rPr>
        <w:t xml:space="preserve">не за місцем проживання </w:t>
      </w:r>
      <w:r>
        <w:rPr>
          <w:rStyle w:val="Domylnaczcionkaakapitu1"/>
          <w:rFonts w:ascii="sans-serif" w:hAnsi="sans-serif"/>
          <w:bCs/>
          <w:sz w:val="30"/>
          <w:lang w:val="uk-UA"/>
        </w:rPr>
        <w:t>визначається кількістю балів, отриманих у результаті виконання наступних критеріїв:</w:t>
      </w:r>
    </w:p>
    <w:p w:rsidR="00DF088D" w:rsidRDefault="00DF088D">
      <w:pPr>
        <w:pStyle w:val="Standard"/>
        <w:rPr>
          <w:rFonts w:ascii="sans-serif" w:hAnsi="sans-serif" w:hint="eastAsia"/>
          <w:bCs/>
          <w:sz w:val="30"/>
          <w:lang w:val="uk-U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691"/>
        <w:gridCol w:w="924"/>
        <w:gridCol w:w="4587"/>
      </w:tblGrid>
      <w:tr w:rsidR="00DF088D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88D" w:rsidRDefault="001A6E0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88D" w:rsidRDefault="001A6E05">
            <w:pPr>
              <w:pStyle w:val="TableContents"/>
              <w:jc w:val="center"/>
            </w:pPr>
            <w:r>
              <w:rPr>
                <w:rStyle w:val="Domylnaczcionkaakapitu1"/>
                <w:rFonts w:ascii="Century Gothic" w:hAnsi="Century Gothic"/>
                <w:sz w:val="18"/>
                <w:szCs w:val="18"/>
                <w:lang w:val="uk-UA"/>
              </w:rPr>
              <w:t>Критерій</w:t>
            </w:r>
          </w:p>
          <w:p w:rsidR="00DF088D" w:rsidRDefault="00DF088D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88D" w:rsidRDefault="001A6E05">
            <w:pPr>
              <w:pStyle w:val="TableContents"/>
              <w:jc w:val="center"/>
            </w:pPr>
            <w:r>
              <w:rPr>
                <w:rStyle w:val="Domylnaczcionkaakapitu1"/>
                <w:rFonts w:ascii="Century Gothic" w:hAnsi="Century Gothic"/>
                <w:sz w:val="18"/>
                <w:szCs w:val="18"/>
                <w:lang w:val="uk-UA"/>
              </w:rPr>
              <w:t>кількість балів</w:t>
            </w:r>
          </w:p>
          <w:p w:rsidR="00DF088D" w:rsidRDefault="00DF088D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88D" w:rsidRDefault="001A6E05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Документи, що підтверджують виконання критерію</w:t>
            </w:r>
          </w:p>
        </w:tc>
      </w:tr>
      <w:tr w:rsidR="00DF088D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88D" w:rsidRDefault="001A6E0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88D" w:rsidRDefault="001A6E05">
            <w:pPr>
              <w:pStyle w:val="TableContents"/>
              <w:jc w:val="both"/>
            </w:pPr>
            <w:r>
              <w:rPr>
                <w:rStyle w:val="Domylnaczcionkaakapitu1"/>
                <w:rFonts w:ascii="Century Gothic" w:hAnsi="Century Gothic"/>
                <w:sz w:val="18"/>
                <w:szCs w:val="18"/>
                <w:lang w:val="uk-UA"/>
              </w:rPr>
              <w:t>Кандидат, який відвідував дошкільний відділ ДНЗ, до якого подається заява у поточному навчальному році.</w:t>
            </w:r>
          </w:p>
          <w:p w:rsidR="00DF088D" w:rsidRDefault="00DF088D">
            <w:pPr>
              <w:pStyle w:val="TableContents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88D" w:rsidRDefault="001A6E0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4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88D" w:rsidRDefault="001A6E05">
            <w:pPr>
              <w:pStyle w:val="TableContents"/>
              <w:jc w:val="both"/>
            </w:pPr>
            <w:r>
              <w:rPr>
                <w:rStyle w:val="Domylnaczcionkaakapitu1"/>
                <w:rFonts w:ascii="Century Gothic" w:hAnsi="Century Gothic"/>
                <w:sz w:val="18"/>
                <w:szCs w:val="18"/>
                <w:lang w:val="uk-UA"/>
              </w:rPr>
              <w:t>Заява батьків або опікунів про відвідування кандидатом у поточному навчальному році секції дитячого садка початкової школи, до якої подається заява</w:t>
            </w:r>
          </w:p>
          <w:p w:rsidR="00DF088D" w:rsidRDefault="00DF088D">
            <w:pPr>
              <w:pStyle w:val="TableContents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088D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88D" w:rsidRDefault="001A6E0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3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88D" w:rsidRDefault="001A6E05">
            <w:pPr>
              <w:pStyle w:val="TableContents"/>
              <w:jc w:val="both"/>
            </w:pPr>
            <w:r>
              <w:rPr>
                <w:rStyle w:val="Domylnaczcionkaakapitu1"/>
                <w:rFonts w:ascii="Century Gothic" w:hAnsi="Century Gothic"/>
                <w:sz w:val="18"/>
                <w:szCs w:val="18"/>
                <w:lang w:val="uk-UA"/>
              </w:rPr>
              <w:t>Кандидат, брати і сестри якого відвідують початкову школу, до дошкільної секції початкової школи, до якої подається заява.</w:t>
            </w:r>
          </w:p>
          <w:p w:rsidR="00DF088D" w:rsidRDefault="00DF088D">
            <w:pPr>
              <w:pStyle w:val="TableContents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88D" w:rsidRDefault="001A6E0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4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88D" w:rsidRPr="001F07A6" w:rsidRDefault="001A6E05">
            <w:pPr>
              <w:pStyle w:val="TableContents"/>
              <w:jc w:val="both"/>
            </w:pPr>
            <w:r>
              <w:rPr>
                <w:rStyle w:val="Domylnaczcionkaakapitu1"/>
                <w:rFonts w:ascii="Century Gothic" w:hAnsi="Century Gothic"/>
                <w:sz w:val="18"/>
                <w:szCs w:val="18"/>
                <w:lang w:val="uk-UA"/>
              </w:rPr>
              <w:t>Заява батьків або законних опікунів про те, що брати і сестри відвідують ту саму початкову школу, до якої подається заява.</w:t>
            </w:r>
          </w:p>
        </w:tc>
      </w:tr>
      <w:tr w:rsidR="00DF088D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88D" w:rsidRDefault="001A6E0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3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88D" w:rsidRDefault="001A6E05">
            <w:pPr>
              <w:pStyle w:val="TableContents"/>
              <w:jc w:val="both"/>
            </w:pPr>
            <w:r>
              <w:rPr>
                <w:rStyle w:val="Domylnaczcionkaakapitu1"/>
                <w:rFonts w:ascii="Century Gothic" w:hAnsi="Century Gothic"/>
                <w:sz w:val="18"/>
                <w:szCs w:val="18"/>
                <w:lang w:val="uk-UA"/>
              </w:rPr>
              <w:t>Кандидат, який виховується одним із батьків або законним опікуном.</w:t>
            </w:r>
          </w:p>
          <w:p w:rsidR="00DF088D" w:rsidRDefault="00DF088D">
            <w:pPr>
              <w:pStyle w:val="TableContents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88D" w:rsidRDefault="001A6E0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4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88D" w:rsidRPr="001F07A6" w:rsidRDefault="001A6E05">
            <w:pPr>
              <w:pStyle w:val="TableContents"/>
              <w:jc w:val="both"/>
            </w:pPr>
            <w:r>
              <w:rPr>
                <w:rStyle w:val="Domylnaczcionkaakapitu1"/>
                <w:rFonts w:ascii="Century Gothic" w:hAnsi="Century Gothic"/>
                <w:sz w:val="18"/>
                <w:szCs w:val="18"/>
                <w:lang w:val="uk-UA"/>
              </w:rPr>
              <w:t>Остаточне рішення суду про розірвання шлюбу або розлучення або свідоцтво про смерть, або заяву про одноосібне виховання дитини</w:t>
            </w:r>
            <w:r w:rsidR="001F07A6">
              <w:t>.</w:t>
            </w:r>
          </w:p>
        </w:tc>
      </w:tr>
      <w:tr w:rsidR="00DF088D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88D" w:rsidRDefault="001A6E0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88D" w:rsidRDefault="001A6E05">
            <w:pPr>
              <w:pStyle w:val="TableContents"/>
              <w:jc w:val="both"/>
            </w:pPr>
            <w:r>
              <w:rPr>
                <w:rStyle w:val="Domylnaczcionkaakapitu1"/>
                <w:rFonts w:ascii="Century Gothic" w:hAnsi="Century Gothic"/>
                <w:sz w:val="18"/>
                <w:szCs w:val="18"/>
                <w:lang w:val="uk-UA"/>
              </w:rPr>
              <w:t>Кандидат, який перебуває під опікою.</w:t>
            </w:r>
          </w:p>
          <w:p w:rsidR="00DF088D" w:rsidRDefault="00DF088D">
            <w:pPr>
              <w:pStyle w:val="TableContents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88D" w:rsidRDefault="001A6E0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4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88D" w:rsidRPr="001F07A6" w:rsidRDefault="001A6E05">
            <w:pPr>
              <w:pStyle w:val="TableContents"/>
              <w:jc w:val="both"/>
            </w:pPr>
            <w:r>
              <w:rPr>
                <w:rStyle w:val="Domylnaczcionkaakapitu1"/>
                <w:rFonts w:ascii="Century Gothic" w:hAnsi="Century Gothic"/>
                <w:sz w:val="18"/>
                <w:szCs w:val="18"/>
                <w:lang w:val="uk-UA"/>
              </w:rPr>
              <w:t>Документ, що підтверджує влаштування кандидата у прийомну сім’ю відповідно до Закону від 9 червня 2011 року про підтримку сім’ї та системи прийомного піклування (Вестник законів від 2020 року, ст. 821, від 2021 року, ст. 159).</w:t>
            </w:r>
          </w:p>
        </w:tc>
      </w:tr>
      <w:tr w:rsidR="00DF088D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88D" w:rsidRDefault="001A6E0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88D" w:rsidRPr="00A20DA9" w:rsidRDefault="001A6E05">
            <w:pPr>
              <w:pStyle w:val="TableContents"/>
              <w:jc w:val="both"/>
            </w:pPr>
            <w:r>
              <w:rPr>
                <w:rStyle w:val="Domylnaczcionkaakapitu1"/>
                <w:rFonts w:ascii="Century Gothic" w:hAnsi="Century Gothic"/>
                <w:sz w:val="18"/>
                <w:szCs w:val="18"/>
                <w:lang w:val="uk-UA"/>
              </w:rPr>
              <w:t>Кандидат, який виховується у багатодітній родині</w:t>
            </w:r>
            <w:r w:rsidR="00A20DA9">
              <w:rPr>
                <w:rStyle w:val="Domylnaczcionkaakapitu1"/>
                <w:rFonts w:ascii="Century Gothic" w:hAnsi="Century Gothic"/>
                <w:sz w:val="18"/>
                <w:szCs w:val="18"/>
              </w:rPr>
              <w:t>.</w:t>
            </w:r>
          </w:p>
          <w:p w:rsidR="00DF088D" w:rsidRDefault="00DF088D">
            <w:pPr>
              <w:pStyle w:val="TableContents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88D" w:rsidRDefault="001A6E0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4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88D" w:rsidRPr="00A20DA9" w:rsidRDefault="001A6E05">
            <w:pPr>
              <w:pStyle w:val="TableContents"/>
            </w:pPr>
            <w:r>
              <w:rPr>
                <w:rStyle w:val="Domylnaczcionkaakapitu1"/>
                <w:rFonts w:ascii="Century Gothic" w:hAnsi="Century Gothic"/>
                <w:sz w:val="18"/>
                <w:szCs w:val="18"/>
                <w:lang w:val="uk-UA"/>
              </w:rPr>
              <w:t>Заява батьків або опікунів про виховання дитини у багатодітній родині</w:t>
            </w:r>
            <w:r w:rsidR="00A20DA9">
              <w:rPr>
                <w:rStyle w:val="Domylnaczcionkaakapitu1"/>
                <w:rFonts w:ascii="Century Gothic" w:hAnsi="Century Gothic"/>
                <w:sz w:val="18"/>
                <w:szCs w:val="18"/>
              </w:rPr>
              <w:t>.</w:t>
            </w:r>
          </w:p>
          <w:p w:rsidR="00DF088D" w:rsidRDefault="00DF088D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088D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88D" w:rsidRDefault="001A6E0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88D" w:rsidRDefault="001A6E05">
            <w:pPr>
              <w:pStyle w:val="Standard"/>
              <w:spacing w:after="113"/>
              <w:jc w:val="both"/>
              <w:rPr>
                <w:rFonts w:ascii="Century Gothic" w:eastAsia="TimesNewRomanPSMT" w:hAnsi="Century Gothic" w:cs="TimesNewRomanPSMT"/>
                <w:sz w:val="18"/>
                <w:szCs w:val="18"/>
                <w:lang w:val="uk-UA"/>
              </w:rPr>
            </w:pPr>
            <w:r>
              <w:rPr>
                <w:rFonts w:ascii="Century Gothic" w:eastAsia="TimesNewRomanPSMT" w:hAnsi="Century Gothic" w:cs="TimesNewRomanPSMT"/>
                <w:sz w:val="18"/>
                <w:szCs w:val="18"/>
                <w:lang w:val="uk-UA"/>
              </w:rPr>
              <w:t>Кандидат, чиї батьки або законні опікуни сплачують податок на прибуток з фізичних осіб на користь міста Слупська.</w:t>
            </w:r>
          </w:p>
          <w:p w:rsidR="00DF088D" w:rsidRDefault="00DF088D">
            <w:pPr>
              <w:pStyle w:val="Standard"/>
              <w:spacing w:after="113"/>
              <w:jc w:val="both"/>
              <w:rPr>
                <w:rFonts w:ascii="Century Gothic" w:eastAsia="TimesNewRomanPSMT" w:hAnsi="Century Gothic" w:cs="TimesNewRomanPSMT"/>
                <w:sz w:val="18"/>
                <w:szCs w:val="18"/>
                <w:lang w:val="uk-UA"/>
              </w:rPr>
            </w:pPr>
          </w:p>
          <w:p w:rsidR="00DF088D" w:rsidRDefault="001A6E05">
            <w:pPr>
              <w:pStyle w:val="Standard"/>
              <w:spacing w:after="113"/>
              <w:jc w:val="both"/>
            </w:pPr>
            <w:r>
              <w:rPr>
                <w:rStyle w:val="Domylnaczcionkaakapitu1"/>
                <w:rFonts w:ascii="Century Gothic" w:eastAsia="TimesNewRomanPSMT" w:hAnsi="Century Gothic" w:cs="TimesNewRomanPSMT"/>
                <w:sz w:val="18"/>
                <w:szCs w:val="18"/>
                <w:lang w:val="uk-UA"/>
              </w:rPr>
              <w:t>Кандидат, один із батьків чи опікунів якого оподатковує прибутковий податок з фізичних осіб на користь міста Слупська.</w:t>
            </w:r>
          </w:p>
          <w:p w:rsidR="00DF088D" w:rsidRDefault="00DF088D">
            <w:pPr>
              <w:pStyle w:val="Standard"/>
              <w:spacing w:after="113"/>
              <w:jc w:val="both"/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88D" w:rsidRDefault="001A6E0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</w:t>
            </w:r>
          </w:p>
          <w:p w:rsidR="00DF088D" w:rsidRDefault="00DF088D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F088D" w:rsidRDefault="00DF088D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F088D" w:rsidRDefault="00DF088D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F088D" w:rsidRDefault="00DF088D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F088D" w:rsidRDefault="00DF088D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F088D" w:rsidRDefault="001A6E0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4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88D" w:rsidRDefault="001A6E05">
            <w:pPr>
              <w:pStyle w:val="TableContents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Копія першої сторінки податкової декларації обох (або одного, якщо тільки один платить на користь міста Слупська) батьків або законних опікунів з пред’явленням податкової інспекції, в якій була паперова податкова декларація подано</w:t>
            </w:r>
          </w:p>
          <w:p w:rsidR="00DF088D" w:rsidRDefault="001A6E05">
            <w:pPr>
              <w:pStyle w:val="TableContents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або</w:t>
            </w:r>
          </w:p>
          <w:p w:rsidR="00DF088D" w:rsidRDefault="001A6E05">
            <w:pPr>
              <w:pStyle w:val="TableContents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офіційне підтвердження отримання та перша сторінка електронної податкової декларації</w:t>
            </w:r>
          </w:p>
          <w:p w:rsidR="00DF088D" w:rsidRDefault="001A6E05">
            <w:pPr>
              <w:pStyle w:val="TableContents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або</w:t>
            </w:r>
          </w:p>
          <w:p w:rsidR="00DF088D" w:rsidRDefault="001A6E05">
            <w:pPr>
              <w:pStyle w:val="TableContents"/>
              <w:jc w:val="both"/>
            </w:pPr>
            <w:r>
              <w:rPr>
                <w:rStyle w:val="Domylnaczcionkaakapitu1"/>
                <w:rFonts w:ascii="Century Gothic" w:hAnsi="Century Gothic"/>
                <w:sz w:val="18"/>
                <w:szCs w:val="18"/>
                <w:lang w:val="uk-UA"/>
              </w:rPr>
              <w:t>довідка з податкової служби, що підтверджує факт подання податкової декларації.</w:t>
            </w:r>
          </w:p>
          <w:p w:rsidR="00DF088D" w:rsidRDefault="00DF088D">
            <w:pPr>
              <w:pStyle w:val="TableContents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DF088D" w:rsidRDefault="00DF088D">
      <w:pPr>
        <w:pStyle w:val="Standard"/>
        <w:rPr>
          <w:rFonts w:ascii="sans-serif" w:hAnsi="sans-serif" w:hint="eastAsia"/>
          <w:bCs/>
          <w:sz w:val="30"/>
        </w:rPr>
      </w:pPr>
    </w:p>
    <w:p w:rsidR="00CC7D10" w:rsidRPr="00CC7D10" w:rsidRDefault="00CC7D10" w:rsidP="00CC7D10">
      <w:pPr>
        <w:pStyle w:val="Standard"/>
        <w:rPr>
          <w:rFonts w:ascii="sans-serif" w:hAnsi="sans-serif" w:hint="eastAsia"/>
          <w:b/>
          <w:bCs/>
          <w:sz w:val="30"/>
        </w:rPr>
      </w:pPr>
      <w:r w:rsidRPr="00CC7D10">
        <w:rPr>
          <w:rFonts w:ascii="sans-serif" w:hAnsi="sans-serif"/>
          <w:b/>
          <w:bCs/>
          <w:sz w:val="30"/>
          <w:lang w:val="uk-UA"/>
        </w:rPr>
        <w:t xml:space="preserve">Крок 3 – Підтвердження вашого наміру </w:t>
      </w:r>
      <w:r w:rsidR="001F07A6">
        <w:rPr>
          <w:rFonts w:ascii="sans-serif" w:hAnsi="sans-serif"/>
          <w:b/>
          <w:bCs/>
          <w:sz w:val="30"/>
          <w:lang w:val="uk-UA"/>
        </w:rPr>
        <w:t>запис</w:t>
      </w:r>
      <w:r w:rsidR="001F07A6" w:rsidRPr="001F07A6">
        <w:rPr>
          <w:rFonts w:ascii="sans-serif" w:hAnsi="sans-serif"/>
          <w:b/>
          <w:bCs/>
          <w:sz w:val="30"/>
          <w:lang w:val="uk-UA"/>
        </w:rPr>
        <w:t>ати</w:t>
      </w:r>
      <w:r w:rsidRPr="00CC7D10">
        <w:rPr>
          <w:rFonts w:ascii="sans-serif" w:hAnsi="sans-serif"/>
          <w:b/>
          <w:bCs/>
          <w:sz w:val="30"/>
          <w:lang w:val="uk-UA"/>
        </w:rPr>
        <w:t xml:space="preserve"> дитину до школи</w:t>
      </w:r>
    </w:p>
    <w:p w:rsidR="00DF088D" w:rsidRDefault="00DF088D">
      <w:pPr>
        <w:pStyle w:val="Standard"/>
        <w:rPr>
          <w:rFonts w:ascii="sans-serif" w:hAnsi="sans-serif" w:hint="eastAsia"/>
          <w:bCs/>
          <w:sz w:val="30"/>
        </w:rPr>
      </w:pPr>
    </w:p>
    <w:p w:rsidR="00CC7D10" w:rsidRPr="00FA2588" w:rsidRDefault="00CC7D10" w:rsidP="00CC7D10">
      <w:pPr>
        <w:pStyle w:val="Standard"/>
        <w:rPr>
          <w:rFonts w:ascii="sans-serif" w:hAnsi="sans-serif" w:hint="eastAsia"/>
          <w:bCs/>
          <w:sz w:val="30"/>
        </w:rPr>
      </w:pPr>
      <w:r w:rsidRPr="00CC7D10">
        <w:rPr>
          <w:rFonts w:ascii="sans-serif" w:hAnsi="sans-serif"/>
          <w:bCs/>
          <w:sz w:val="30"/>
          <w:lang w:val="uk-UA"/>
        </w:rPr>
        <w:t>Батьки всіх кандида</w:t>
      </w:r>
      <w:r w:rsidR="00A676C2">
        <w:rPr>
          <w:rFonts w:ascii="sans-serif" w:hAnsi="sans-serif"/>
          <w:bCs/>
          <w:sz w:val="30"/>
          <w:lang w:val="uk-UA"/>
        </w:rPr>
        <w:t xml:space="preserve">тів - тих, хто подає документи </w:t>
      </w:r>
      <w:r w:rsidR="00FA2588" w:rsidRPr="00FA2588">
        <w:rPr>
          <w:rFonts w:ascii="sans-serif" w:hAnsi="sans-serif"/>
          <w:bCs/>
          <w:sz w:val="30"/>
          <w:lang w:val="uk-UA"/>
        </w:rPr>
        <w:t>до школи</w:t>
      </w:r>
      <w:r w:rsidRPr="00CC7D10">
        <w:rPr>
          <w:rFonts w:ascii="sans-serif" w:hAnsi="sans-serif"/>
          <w:bCs/>
          <w:sz w:val="30"/>
          <w:lang w:val="uk-UA"/>
        </w:rPr>
        <w:t xml:space="preserve"> </w:t>
      </w:r>
      <w:r w:rsidR="00FA2588" w:rsidRPr="00FA2588">
        <w:rPr>
          <w:rFonts w:ascii="sans-serif" w:hAnsi="sans-serif"/>
          <w:bCs/>
          <w:sz w:val="30"/>
          <w:lang w:val="uk-UA"/>
        </w:rPr>
        <w:t xml:space="preserve">закріпленої </w:t>
      </w:r>
      <w:r w:rsidR="00A676C2">
        <w:rPr>
          <w:rFonts w:ascii="sans-serif" w:hAnsi="sans-serif"/>
          <w:bCs/>
          <w:sz w:val="30"/>
          <w:lang w:val="uk-UA"/>
        </w:rPr>
        <w:t xml:space="preserve">за місцем проживання </w:t>
      </w:r>
      <w:r w:rsidRPr="00CC7D10">
        <w:rPr>
          <w:rFonts w:ascii="sans-serif" w:hAnsi="sans-serif"/>
          <w:bCs/>
          <w:sz w:val="30"/>
          <w:lang w:val="uk-UA"/>
        </w:rPr>
        <w:t xml:space="preserve"> та </w:t>
      </w:r>
      <w:r w:rsidR="00A676C2" w:rsidRPr="00A676C2">
        <w:rPr>
          <w:rFonts w:ascii="sans-serif" w:hAnsi="sans-serif"/>
          <w:bCs/>
          <w:sz w:val="30"/>
          <w:lang w:val="uk-UA"/>
        </w:rPr>
        <w:t xml:space="preserve">не за місцем проживання  </w:t>
      </w:r>
      <w:r w:rsidRPr="00CC7D10">
        <w:rPr>
          <w:rFonts w:ascii="sans-serif" w:hAnsi="sans-serif"/>
          <w:bCs/>
          <w:sz w:val="30"/>
          <w:lang w:val="uk-UA"/>
        </w:rPr>
        <w:t xml:space="preserve">- </w:t>
      </w:r>
      <w:r w:rsidRPr="00CC7D10">
        <w:rPr>
          <w:rFonts w:ascii="sans-serif" w:hAnsi="sans-serif"/>
          <w:b/>
          <w:bCs/>
          <w:sz w:val="30"/>
          <w:lang w:val="uk-UA"/>
        </w:rPr>
        <w:t>зобов'язані підтв</w:t>
      </w:r>
      <w:r w:rsidR="008F0A1D">
        <w:rPr>
          <w:rFonts w:ascii="sans-serif" w:hAnsi="sans-serif"/>
          <w:b/>
          <w:bCs/>
          <w:sz w:val="30"/>
          <w:lang w:val="uk-UA"/>
        </w:rPr>
        <w:t>ердити готовність</w:t>
      </w:r>
      <w:r w:rsidR="008F0A1D">
        <w:rPr>
          <w:rFonts w:ascii="sans-serif" w:hAnsi="sans-serif"/>
          <w:b/>
          <w:bCs/>
          <w:sz w:val="30"/>
        </w:rPr>
        <w:t xml:space="preserve"> </w:t>
      </w:r>
      <w:r w:rsidR="001F07A6" w:rsidRPr="001F07A6">
        <w:rPr>
          <w:rFonts w:ascii="sans-serif" w:hAnsi="sans-serif"/>
          <w:b/>
          <w:bCs/>
          <w:sz w:val="30"/>
          <w:lang w:val="uk-UA"/>
        </w:rPr>
        <w:t>записати</w:t>
      </w:r>
      <w:r w:rsidR="008F0A1D">
        <w:rPr>
          <w:rFonts w:ascii="sans-serif" w:hAnsi="sans-serif"/>
          <w:b/>
          <w:bCs/>
          <w:sz w:val="30"/>
          <w:lang w:val="uk-UA"/>
        </w:rPr>
        <w:t xml:space="preserve"> </w:t>
      </w:r>
      <w:r w:rsidR="008F0A1D" w:rsidRPr="008F0A1D">
        <w:rPr>
          <w:rFonts w:ascii="sans-serif" w:hAnsi="sans-serif"/>
          <w:b/>
          <w:bCs/>
          <w:sz w:val="30"/>
          <w:lang w:val="uk-UA"/>
        </w:rPr>
        <w:t xml:space="preserve">свою </w:t>
      </w:r>
      <w:r w:rsidRPr="00CC7D10">
        <w:rPr>
          <w:rFonts w:ascii="sans-serif" w:hAnsi="sans-serif"/>
          <w:b/>
          <w:bCs/>
          <w:sz w:val="30"/>
          <w:lang w:val="uk-UA"/>
        </w:rPr>
        <w:t>дитину до школи</w:t>
      </w:r>
      <w:r w:rsidR="008F0A1D">
        <w:rPr>
          <w:rFonts w:ascii="sans-serif" w:hAnsi="sans-serif"/>
          <w:b/>
          <w:bCs/>
          <w:sz w:val="30"/>
        </w:rPr>
        <w:t>,</w:t>
      </w:r>
      <w:r w:rsidRPr="00CC7D10">
        <w:rPr>
          <w:rFonts w:ascii="sans-serif" w:hAnsi="sans-serif"/>
          <w:bCs/>
          <w:sz w:val="30"/>
          <w:lang w:val="uk-UA"/>
        </w:rPr>
        <w:t xml:space="preserve"> до якої вони були прийняті, після того, як буде опубліковано списки вступних до даної школи. Це можна зробити в системі NABO, електронною поштою, наді</w:t>
      </w:r>
      <w:r w:rsidR="00FA2588">
        <w:rPr>
          <w:rFonts w:ascii="sans-serif" w:hAnsi="sans-serif"/>
          <w:bCs/>
          <w:sz w:val="30"/>
          <w:lang w:val="uk-UA"/>
        </w:rPr>
        <w:t xml:space="preserve">сланою до школи, або телефоном </w:t>
      </w:r>
      <w:r w:rsidR="00FA2588" w:rsidRPr="00FA2588">
        <w:rPr>
          <w:rFonts w:ascii="sans-serif" w:hAnsi="sans-serif"/>
          <w:bCs/>
          <w:sz w:val="30"/>
          <w:lang w:val="uk-UA"/>
        </w:rPr>
        <w:t xml:space="preserve"> до</w:t>
      </w:r>
      <w:r w:rsidR="00FA2588">
        <w:rPr>
          <w:rFonts w:ascii="sans-serif" w:hAnsi="sans-serif"/>
          <w:bCs/>
          <w:sz w:val="30"/>
          <w:lang w:val="uk-UA"/>
        </w:rPr>
        <w:t xml:space="preserve"> школ</w:t>
      </w:r>
      <w:r w:rsidR="00FA2588" w:rsidRPr="00FA2588">
        <w:rPr>
          <w:rFonts w:ascii="sans-serif" w:hAnsi="sans-serif"/>
          <w:bCs/>
          <w:sz w:val="30"/>
          <w:lang w:val="uk-UA"/>
        </w:rPr>
        <w:t>и</w:t>
      </w:r>
      <w:r w:rsidR="00FA2588">
        <w:rPr>
          <w:rFonts w:ascii="sans-serif" w:hAnsi="sans-serif"/>
          <w:bCs/>
          <w:sz w:val="30"/>
        </w:rPr>
        <w:t>.</w:t>
      </w:r>
    </w:p>
    <w:p w:rsidR="00CD1C6E" w:rsidRDefault="00CD1C6E" w:rsidP="00CC7D10">
      <w:pPr>
        <w:pStyle w:val="Standard"/>
        <w:rPr>
          <w:rFonts w:ascii="sans-serif" w:hAnsi="sans-serif" w:hint="eastAsia"/>
          <w:bCs/>
          <w:sz w:val="30"/>
          <w:lang w:val="uk-UA"/>
        </w:rPr>
      </w:pPr>
    </w:p>
    <w:p w:rsidR="00CD1C6E" w:rsidRPr="00CD1C6E" w:rsidRDefault="00CD1C6E" w:rsidP="00CD1C6E">
      <w:pPr>
        <w:pStyle w:val="Standard"/>
        <w:rPr>
          <w:rFonts w:ascii="sans-serif" w:hAnsi="sans-serif" w:hint="eastAsia"/>
          <w:b/>
          <w:bCs/>
          <w:sz w:val="30"/>
          <w:lang w:val="uk-UA"/>
        </w:rPr>
      </w:pPr>
      <w:r w:rsidRPr="00CD1C6E">
        <w:rPr>
          <w:rFonts w:ascii="sans-serif" w:hAnsi="sans-serif"/>
          <w:b/>
          <w:bCs/>
          <w:sz w:val="30"/>
          <w:lang w:val="uk-UA"/>
        </w:rPr>
        <w:t>Крок 4 - Перевірка прийнятних списків</w:t>
      </w:r>
    </w:p>
    <w:p w:rsidR="00CD1C6E" w:rsidRPr="00CD1C6E" w:rsidRDefault="00CD1C6E" w:rsidP="00CD1C6E">
      <w:pPr>
        <w:pStyle w:val="Standard"/>
        <w:rPr>
          <w:rFonts w:ascii="sans-serif" w:hAnsi="sans-serif" w:hint="eastAsia"/>
          <w:b/>
          <w:bCs/>
          <w:sz w:val="30"/>
          <w:lang w:val="uk-UA"/>
        </w:rPr>
      </w:pPr>
      <w:r w:rsidRPr="00CD1C6E">
        <w:rPr>
          <w:rFonts w:ascii="sans-serif" w:hAnsi="sans-serif"/>
          <w:bCs/>
          <w:sz w:val="30"/>
          <w:lang w:val="uk-UA"/>
        </w:rPr>
        <w:lastRenderedPageBreak/>
        <w:t>Після підтвердження того, що вони будуть зараховані, батьки повинні перевірити, чи є їхня дитина в списку прийому до школи</w:t>
      </w:r>
      <w:r w:rsidRPr="00CD1C6E">
        <w:rPr>
          <w:rFonts w:ascii="sans-serif" w:hAnsi="sans-serif"/>
          <w:b/>
          <w:bCs/>
          <w:sz w:val="30"/>
          <w:lang w:val="uk-UA"/>
        </w:rPr>
        <w:t xml:space="preserve"> </w:t>
      </w:r>
      <w:r w:rsidRPr="00CD1C6E">
        <w:rPr>
          <w:rFonts w:ascii="sans-serif" w:hAnsi="sans-serif"/>
          <w:bCs/>
          <w:sz w:val="30"/>
          <w:lang w:val="uk-UA"/>
        </w:rPr>
        <w:t>не за місцем проживання.</w:t>
      </w:r>
    </w:p>
    <w:p w:rsidR="00DB7602" w:rsidRPr="00DB7602" w:rsidRDefault="00CD1C6E">
      <w:pPr>
        <w:pStyle w:val="Standard"/>
        <w:rPr>
          <w:rFonts w:ascii="sans-serif" w:hAnsi="sans-serif" w:hint="eastAsia"/>
          <w:bCs/>
          <w:sz w:val="30"/>
        </w:rPr>
      </w:pPr>
      <w:r w:rsidRPr="00CD1C6E">
        <w:rPr>
          <w:rFonts w:ascii="sans-serif" w:hAnsi="sans-serif"/>
          <w:bCs/>
          <w:sz w:val="30"/>
          <w:lang w:val="uk-UA"/>
        </w:rPr>
        <w:t xml:space="preserve">Якщо </w:t>
      </w:r>
      <w:r w:rsidR="00DB7602">
        <w:rPr>
          <w:rFonts w:ascii="sans-serif" w:hAnsi="sans-serif"/>
          <w:bCs/>
          <w:sz w:val="30"/>
          <w:lang w:val="uk-UA"/>
        </w:rPr>
        <w:t>прізвищa</w:t>
      </w:r>
      <w:r w:rsidRPr="00CD1C6E">
        <w:rPr>
          <w:rFonts w:ascii="sans-serif" w:hAnsi="sans-serif"/>
          <w:bCs/>
          <w:sz w:val="30"/>
          <w:lang w:val="uk-UA"/>
        </w:rPr>
        <w:t xml:space="preserve"> дитини немає в списку, батьки мають 7 днів на оскарження рішення директора школи.</w:t>
      </w:r>
    </w:p>
    <w:p w:rsidR="00DF088D" w:rsidRDefault="00DF088D">
      <w:pPr>
        <w:pStyle w:val="Standard"/>
        <w:jc w:val="center"/>
        <w:rPr>
          <w:rFonts w:ascii="sans-serif" w:hAnsi="sans-serif" w:hint="eastAsia"/>
          <w:b/>
          <w:bCs/>
          <w:sz w:val="30"/>
        </w:rPr>
      </w:pPr>
    </w:p>
    <w:p w:rsidR="001F07A6" w:rsidRDefault="001F07A6">
      <w:pPr>
        <w:pStyle w:val="Standard"/>
        <w:jc w:val="center"/>
        <w:rPr>
          <w:rFonts w:ascii="sans-serif" w:hAnsi="sans-serif" w:hint="eastAsia"/>
          <w:b/>
          <w:bCs/>
          <w:sz w:val="30"/>
        </w:rPr>
      </w:pPr>
    </w:p>
    <w:p w:rsidR="001F07A6" w:rsidRDefault="001F07A6">
      <w:pPr>
        <w:pStyle w:val="Standard"/>
        <w:jc w:val="center"/>
        <w:rPr>
          <w:rFonts w:ascii="sans-serif" w:hAnsi="sans-serif" w:hint="eastAsia"/>
          <w:b/>
          <w:bCs/>
          <w:sz w:val="30"/>
        </w:rPr>
      </w:pPr>
    </w:p>
    <w:sectPr w:rsidR="001F07A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465" w:rsidRDefault="00D17465">
      <w:r>
        <w:separator/>
      </w:r>
    </w:p>
  </w:endnote>
  <w:endnote w:type="continuationSeparator" w:id="0">
    <w:p w:rsidR="00D17465" w:rsidRDefault="00D1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Segoe UI Symbol"/>
    <w:charset w:val="02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ans-serif">
    <w:altName w:val="Calibri"/>
    <w:charset w:val="00"/>
    <w:family w:val="auto"/>
    <w:pitch w:val="default"/>
  </w:font>
  <w:font w:name="inherit">
    <w:altName w:val="Cambria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465" w:rsidRDefault="00D17465">
      <w:r>
        <w:rPr>
          <w:color w:val="000000"/>
        </w:rPr>
        <w:separator/>
      </w:r>
    </w:p>
  </w:footnote>
  <w:footnote w:type="continuationSeparator" w:id="0">
    <w:p w:rsidR="00D17465" w:rsidRDefault="00D1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738AF"/>
    <w:multiLevelType w:val="multilevel"/>
    <w:tmpl w:val="BF4422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BA12AE6"/>
    <w:multiLevelType w:val="multilevel"/>
    <w:tmpl w:val="1BF62D54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2E73947"/>
    <w:multiLevelType w:val="multilevel"/>
    <w:tmpl w:val="1BF62D54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34222BAA"/>
    <w:multiLevelType w:val="multilevel"/>
    <w:tmpl w:val="1BF62D54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3DD30442"/>
    <w:multiLevelType w:val="multilevel"/>
    <w:tmpl w:val="23C6E98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entury Gothic" w:hAnsi="Century Gothic"/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entury Gothic" w:hAnsi="Century Gothic"/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entury Gothic" w:hAnsi="Century Gothic"/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entury Gothic" w:hAnsi="Century Gothic"/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entury Gothic" w:hAnsi="Century Gothic"/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entury Gothic" w:hAnsi="Century Gothic"/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entury Gothic" w:hAnsi="Century Gothic"/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entury Gothic" w:hAnsi="Century Gothic"/>
        <w:b/>
        <w:bCs/>
      </w:rPr>
    </w:lvl>
  </w:abstractNum>
  <w:abstractNum w:abstractNumId="5" w15:restartNumberingAfterBreak="0">
    <w:nsid w:val="4D4754FA"/>
    <w:multiLevelType w:val="multilevel"/>
    <w:tmpl w:val="1BF62D54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5FC30BFD"/>
    <w:multiLevelType w:val="multilevel"/>
    <w:tmpl w:val="1BF62D54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8D"/>
    <w:rsid w:val="0002567F"/>
    <w:rsid w:val="00075EF1"/>
    <w:rsid w:val="00097DCE"/>
    <w:rsid w:val="000A7815"/>
    <w:rsid w:val="001347C0"/>
    <w:rsid w:val="00160901"/>
    <w:rsid w:val="001A6E05"/>
    <w:rsid w:val="001F07A6"/>
    <w:rsid w:val="00223D27"/>
    <w:rsid w:val="002C0C28"/>
    <w:rsid w:val="003560E6"/>
    <w:rsid w:val="003F521C"/>
    <w:rsid w:val="00421F0D"/>
    <w:rsid w:val="00464949"/>
    <w:rsid w:val="005D613A"/>
    <w:rsid w:val="00610D6F"/>
    <w:rsid w:val="00621BE1"/>
    <w:rsid w:val="0068092B"/>
    <w:rsid w:val="00714A43"/>
    <w:rsid w:val="00861AB9"/>
    <w:rsid w:val="008C1EC5"/>
    <w:rsid w:val="008F0A1D"/>
    <w:rsid w:val="00A14BEE"/>
    <w:rsid w:val="00A20DA9"/>
    <w:rsid w:val="00A30A9F"/>
    <w:rsid w:val="00A471C2"/>
    <w:rsid w:val="00A676C2"/>
    <w:rsid w:val="00B3011E"/>
    <w:rsid w:val="00B764EA"/>
    <w:rsid w:val="00C05617"/>
    <w:rsid w:val="00C46051"/>
    <w:rsid w:val="00CC7D10"/>
    <w:rsid w:val="00CD1C6E"/>
    <w:rsid w:val="00CF17DB"/>
    <w:rsid w:val="00D17465"/>
    <w:rsid w:val="00D27EE8"/>
    <w:rsid w:val="00D925DA"/>
    <w:rsid w:val="00DB7602"/>
    <w:rsid w:val="00DF088D"/>
    <w:rsid w:val="00EC6E8E"/>
    <w:rsid w:val="00F04A3F"/>
    <w:rsid w:val="00F93975"/>
    <w:rsid w:val="00FA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B93C8-6EB1-403B-BF3F-9CD9D796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rFonts w:ascii="Century Gothic" w:eastAsia="Century Gothic" w:hAnsi="Century Gothic" w:cs="Century Gothic"/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1"/>
    <w:rPr>
      <w:rFonts w:cs="Mangal"/>
      <w:szCs w:val="21"/>
    </w:rPr>
  </w:style>
  <w:style w:type="paragraph" w:customStyle="1" w:styleId="Stopka1">
    <w:name w:val="Stopka1"/>
    <w:basedOn w:val="Normalny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1"/>
    <w:rPr>
      <w:rFonts w:cs="Mangal"/>
      <w:szCs w:val="21"/>
    </w:rPr>
  </w:style>
  <w:style w:type="paragraph" w:customStyle="1" w:styleId="HTML-wstpniesformatowany1">
    <w:name w:val="HTML - wstępnie sformatowany1"/>
    <w:basedOn w:val="Normalny1"/>
    <w:rPr>
      <w:rFonts w:ascii="Consolas" w:hAnsi="Consolas" w:cs="Mangal"/>
      <w:sz w:val="20"/>
      <w:szCs w:val="18"/>
    </w:rPr>
  </w:style>
  <w:style w:type="character" w:customStyle="1" w:styleId="HTML-wstpniesformatowanyZnak">
    <w:name w:val="HTML - wstępnie sformatowany Znak"/>
    <w:basedOn w:val="Domylnaczcionkaakapitu1"/>
    <w:rPr>
      <w:rFonts w:ascii="Consolas" w:hAnsi="Consolas" w:cs="Mangal"/>
      <w:sz w:val="20"/>
      <w:szCs w:val="18"/>
    </w:rPr>
  </w:style>
  <w:style w:type="paragraph" w:styleId="HTML-wstpniesformatowany">
    <w:name w:val="HTML Preformatted"/>
    <w:basedOn w:val="Normalny"/>
    <w:link w:val="HTML-wstpniesformatowanyZnak1"/>
    <w:uiPriority w:val="99"/>
    <w:semiHidden/>
    <w:unhideWhenUsed/>
    <w:rsid w:val="00CC7D10"/>
    <w:rPr>
      <w:rFonts w:ascii="Consolas" w:hAnsi="Consolas" w:cs="Mangal"/>
      <w:sz w:val="20"/>
      <w:szCs w:val="18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CC7D10"/>
    <w:rPr>
      <w:rFonts w:ascii="Consolas" w:hAnsi="Consolas"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OlenaMoron</dc:creator>
  <cp:lastModifiedBy>Olena Moroń</cp:lastModifiedBy>
  <cp:revision>17</cp:revision>
  <dcterms:created xsi:type="dcterms:W3CDTF">2022-04-07T16:34:00Z</dcterms:created>
  <dcterms:modified xsi:type="dcterms:W3CDTF">2022-04-07T20:47:00Z</dcterms:modified>
</cp:coreProperties>
</file>